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beforeAutospacing="0" w:after="0" w:afterAutospacing="0" w:line="240" w:lineRule="auto"/>
        <w:jc w:val="center"/>
        <w:rPr>
          <w:rFonts w:hint="default" w:ascii="Courier New" w:hAnsi="Courier New" w:cs="Courier New"/>
          <w:b/>
          <w:sz w:val="32"/>
          <w:szCs w:val="32"/>
        </w:rPr>
      </w:pPr>
      <w:r>
        <w:rPr>
          <w:rFonts w:hint="default" w:ascii="Courier New" w:hAnsi="Courier New" w:cs="Courier New"/>
          <w:b/>
          <w:sz w:val="32"/>
          <w:szCs w:val="32"/>
        </w:rPr>
        <w:t>ANALISIS DATA MINING ALGORITMA C-45 DALAM MENENTUKAN PRODUK YANG BANYAK DIMINATI PADA TOKO BILLY.</w:t>
      </w:r>
    </w:p>
    <w:p>
      <w:pPr>
        <w:spacing w:before="0" w:beforeAutospacing="0" w:after="0" w:afterAutospacing="0" w:line="240" w:lineRule="auto"/>
        <w:jc w:val="center"/>
        <w:rPr>
          <w:rFonts w:hint="default" w:ascii="Courier New" w:hAnsi="Courier New" w:cs="Courier New"/>
          <w:b/>
          <w:sz w:val="32"/>
          <w:szCs w:val="32"/>
        </w:rPr>
      </w:pPr>
    </w:p>
    <w:p>
      <w:pPr>
        <w:spacing w:before="0" w:beforeAutospacing="0" w:after="0" w:afterAutospacing="0" w:line="240" w:lineRule="auto"/>
        <w:jc w:val="center"/>
        <w:rPr>
          <w:rFonts w:hint="default" w:ascii="Courier New" w:hAnsi="Courier New" w:cs="Courier New"/>
          <w:b/>
          <w:sz w:val="32"/>
          <w:szCs w:val="32"/>
        </w:rPr>
      </w:pPr>
      <w:r>
        <w:rPr>
          <w:rFonts w:hint="default" w:ascii="Courier New" w:hAnsi="Courier New" w:cs="Courier New"/>
          <w:b/>
          <w:sz w:val="32"/>
          <w:szCs w:val="32"/>
        </w:rPr>
        <w:t>ANALISYS OF DATA MINING ALGORITHMS C-45 IN DETERMINING PRODUCTS THAT ARE IN GREAT DEMAND AT BILLY’S SHOP</w:t>
      </w:r>
    </w:p>
    <w:p>
      <w:pPr>
        <w:spacing w:before="0" w:beforeAutospacing="0" w:after="0" w:afterAutospacing="0" w:line="240" w:lineRule="auto"/>
        <w:jc w:val="center"/>
        <w:rPr>
          <w:rFonts w:ascii="Arial" w:hAnsi="Arial" w:cs="Arial"/>
          <w:b/>
          <w:sz w:val="22"/>
          <w:szCs w:val="22"/>
        </w:rPr>
      </w:pPr>
    </w:p>
    <w:p>
      <w:pPr>
        <w:spacing w:before="0" w:beforeAutospacing="0" w:after="0" w:afterAutospacing="0" w:line="240" w:lineRule="auto"/>
        <w:jc w:val="center"/>
        <w:rPr>
          <w:rFonts w:ascii="Arial" w:hAnsi="Arial" w:cs="Arial"/>
          <w:b/>
          <w:sz w:val="22"/>
          <w:szCs w:val="22"/>
        </w:rPr>
      </w:pPr>
    </w:p>
    <w:p>
      <w:pPr>
        <w:spacing w:before="0" w:beforeAutospacing="0" w:after="0" w:afterAutospacing="0" w:line="240" w:lineRule="auto"/>
        <w:jc w:val="center"/>
        <w:rPr>
          <w:rFonts w:hint="default" w:ascii="Times New Roman" w:hAnsi="Times New Roman" w:cs="Times New Roman"/>
          <w:b/>
          <w:sz w:val="20"/>
          <w:szCs w:val="20"/>
          <w:vertAlign w:val="baseline"/>
          <w:lang w:val="en-US"/>
        </w:rPr>
      </w:pPr>
      <w:r>
        <w:rPr>
          <w:rFonts w:hint="default" w:ascii="Times New Roman" w:hAnsi="Times New Roman" w:cs="Times New Roman"/>
          <w:b/>
          <w:sz w:val="20"/>
          <w:szCs w:val="20"/>
        </w:rPr>
        <w:t>Noni Rahmawati</w:t>
      </w:r>
      <w:r>
        <w:rPr>
          <w:rFonts w:hint="default" w:cs="Times New Roman"/>
          <w:b/>
          <w:sz w:val="20"/>
          <w:szCs w:val="20"/>
          <w:vertAlign w:val="superscript"/>
          <w:lang w:val="en-US"/>
        </w:rPr>
        <w:t>1</w:t>
      </w:r>
      <w:r>
        <w:rPr>
          <w:rFonts w:hint="default" w:cs="Times New Roman"/>
          <w:b/>
          <w:sz w:val="20"/>
          <w:szCs w:val="20"/>
          <w:lang w:val="en-US"/>
        </w:rPr>
        <w:t>, Arif Setiadi</w:t>
      </w:r>
      <w:r>
        <w:rPr>
          <w:rFonts w:hint="default" w:cs="Times New Roman"/>
          <w:b/>
          <w:sz w:val="20"/>
          <w:szCs w:val="20"/>
          <w:vertAlign w:val="superscript"/>
          <w:lang w:val="en-US"/>
        </w:rPr>
        <w:t>2</w:t>
      </w:r>
      <w:r>
        <w:rPr>
          <w:rFonts w:hint="default" w:cs="Times New Roman"/>
          <w:b/>
          <w:sz w:val="20"/>
          <w:szCs w:val="20"/>
          <w:vertAlign w:val="baseline"/>
          <w:lang w:val="en-US"/>
        </w:rPr>
        <w:t>, Tomi Kurniawan</w:t>
      </w:r>
      <w:r>
        <w:rPr>
          <w:rFonts w:hint="default" w:cs="Times New Roman"/>
          <w:b/>
          <w:sz w:val="20"/>
          <w:szCs w:val="20"/>
          <w:vertAlign w:val="superscript"/>
          <w:lang w:val="en-US"/>
        </w:rPr>
        <w:t>3</w:t>
      </w:r>
      <w:r>
        <w:rPr>
          <w:rFonts w:hint="default" w:cs="Times New Roman"/>
          <w:b/>
          <w:sz w:val="20"/>
          <w:szCs w:val="20"/>
          <w:vertAlign w:val="baseline"/>
          <w:lang w:val="en-US"/>
        </w:rPr>
        <w:t>, Rio Ramadani</w:t>
      </w:r>
      <w:r>
        <w:rPr>
          <w:rFonts w:hint="default" w:cs="Times New Roman"/>
          <w:b/>
          <w:sz w:val="20"/>
          <w:szCs w:val="20"/>
          <w:vertAlign w:val="superscript"/>
          <w:lang w:val="en-US"/>
        </w:rPr>
        <w:t>4..</w:t>
      </w:r>
    </w:p>
    <w:p>
      <w:pPr>
        <w:numPr>
          <w:ilvl w:val="0"/>
          <w:numId w:val="1"/>
        </w:numPr>
        <w:spacing w:before="0" w:beforeAutospacing="0" w:after="0" w:afterAutospacing="0" w:line="240" w:lineRule="auto"/>
        <w:jc w:val="both"/>
        <w:rPr>
          <w:rFonts w:hint="default" w:ascii="Times New Roman" w:hAnsi="Times New Roman" w:cs="Times New Roman"/>
          <w:b/>
          <w:sz w:val="20"/>
          <w:szCs w:val="20"/>
        </w:rPr>
      </w:pPr>
      <w:r>
        <w:rPr>
          <w:rFonts w:hint="default" w:cs="Times New Roman"/>
          <w:b/>
          <w:sz w:val="20"/>
          <w:szCs w:val="20"/>
          <w:lang w:val="en-US"/>
        </w:rPr>
        <w:t xml:space="preserve">Prodi Sistem Informasi, </w:t>
      </w:r>
      <w:r>
        <w:rPr>
          <w:rFonts w:hint="default" w:ascii="Times New Roman" w:hAnsi="Times New Roman" w:cs="Times New Roman"/>
          <w:b/>
          <w:sz w:val="20"/>
          <w:szCs w:val="20"/>
        </w:rPr>
        <w:t>Institut Teknologi dan Sains Nahdlatul Ulama Jambi</w:t>
      </w:r>
      <w:r>
        <w:rPr>
          <w:rFonts w:hint="default" w:cs="Times New Roman"/>
          <w:b/>
          <w:sz w:val="20"/>
          <w:szCs w:val="20"/>
          <w:lang w:val="en-US"/>
        </w:rPr>
        <w:t>, Indonesia.</w:t>
      </w:r>
    </w:p>
    <w:p>
      <w:pPr>
        <w:numPr>
          <w:ilvl w:val="0"/>
          <w:numId w:val="1"/>
        </w:numPr>
        <w:spacing w:before="0" w:beforeAutospacing="0" w:after="0" w:afterAutospacing="0" w:line="240" w:lineRule="auto"/>
        <w:jc w:val="both"/>
        <w:rPr>
          <w:rFonts w:hint="default" w:ascii="Times New Roman" w:hAnsi="Times New Roman" w:cs="Times New Roman"/>
          <w:b/>
          <w:sz w:val="20"/>
          <w:szCs w:val="20"/>
        </w:rPr>
      </w:pPr>
      <w:r>
        <w:rPr>
          <w:rFonts w:hint="default" w:cs="Times New Roman"/>
          <w:b/>
          <w:sz w:val="20"/>
          <w:szCs w:val="20"/>
          <w:lang w:val="en-US"/>
        </w:rPr>
        <w:t>Prodi Rekayasa Perangkat Lunak, Institut Teknologi dan Bisnis Pelita Raya, Indonesia.</w:t>
      </w:r>
    </w:p>
    <w:p>
      <w:pPr>
        <w:numPr>
          <w:ilvl w:val="0"/>
          <w:numId w:val="1"/>
        </w:numPr>
        <w:spacing w:before="0" w:beforeAutospacing="0" w:after="0" w:afterAutospacing="0" w:line="240" w:lineRule="auto"/>
        <w:jc w:val="both"/>
        <w:rPr>
          <w:rFonts w:hint="default" w:ascii="Times New Roman" w:hAnsi="Times New Roman" w:cs="Times New Roman"/>
          <w:b/>
          <w:sz w:val="20"/>
          <w:szCs w:val="20"/>
        </w:rPr>
      </w:pPr>
      <w:r>
        <w:rPr>
          <w:rFonts w:hint="default" w:cs="Times New Roman"/>
          <w:b/>
          <w:sz w:val="20"/>
          <w:szCs w:val="20"/>
          <w:lang w:val="en-US"/>
        </w:rPr>
        <w:t xml:space="preserve">Prodi Sistem Informasi, </w:t>
      </w:r>
      <w:r>
        <w:rPr>
          <w:rFonts w:hint="default" w:ascii="Times New Roman" w:hAnsi="Times New Roman" w:cs="Times New Roman"/>
          <w:b/>
          <w:sz w:val="20"/>
          <w:szCs w:val="20"/>
        </w:rPr>
        <w:t>Institut Teknologi dan Sains Nahdlatul Ulama Jambi</w:t>
      </w:r>
      <w:r>
        <w:rPr>
          <w:rFonts w:hint="default" w:cs="Times New Roman"/>
          <w:b/>
          <w:sz w:val="20"/>
          <w:szCs w:val="20"/>
          <w:lang w:val="en-US"/>
        </w:rPr>
        <w:t>, Indonesia.</w:t>
      </w:r>
    </w:p>
    <w:p>
      <w:pPr>
        <w:numPr>
          <w:ilvl w:val="0"/>
          <w:numId w:val="1"/>
        </w:numPr>
        <w:spacing w:before="0" w:beforeAutospacing="0" w:after="0" w:afterAutospacing="0" w:line="240" w:lineRule="auto"/>
        <w:jc w:val="both"/>
        <w:rPr>
          <w:rFonts w:hint="default" w:ascii="Times New Roman" w:hAnsi="Times New Roman" w:cs="Times New Roman"/>
          <w:b/>
          <w:sz w:val="20"/>
          <w:szCs w:val="20"/>
        </w:rPr>
      </w:pPr>
      <w:r>
        <w:rPr>
          <w:rFonts w:hint="default" w:cs="Times New Roman"/>
          <w:b/>
          <w:sz w:val="20"/>
          <w:szCs w:val="20"/>
          <w:lang w:val="en-US"/>
        </w:rPr>
        <w:t xml:space="preserve">Prodi Sistem Informasi, </w:t>
      </w:r>
      <w:r>
        <w:rPr>
          <w:rFonts w:hint="default" w:ascii="Times New Roman" w:hAnsi="Times New Roman" w:cs="Times New Roman"/>
          <w:b/>
          <w:sz w:val="20"/>
          <w:szCs w:val="20"/>
        </w:rPr>
        <w:t>Institut Teknologi dan Sains Nahdlatul Ulama Jambi</w:t>
      </w:r>
      <w:r>
        <w:rPr>
          <w:rFonts w:hint="default" w:cs="Times New Roman"/>
          <w:b/>
          <w:sz w:val="20"/>
          <w:szCs w:val="20"/>
          <w:lang w:val="en-US"/>
        </w:rPr>
        <w:t>, Indonesia.</w:t>
      </w:r>
    </w:p>
    <w:p>
      <w:pPr>
        <w:numPr>
          <w:ilvl w:val="0"/>
          <w:numId w:val="0"/>
        </w:numPr>
        <w:spacing w:before="0" w:beforeAutospacing="0" w:after="0" w:afterAutospacing="0" w:line="240" w:lineRule="auto"/>
        <w:jc w:val="both"/>
        <w:rPr>
          <w:rFonts w:hint="default" w:ascii="Times New Roman" w:hAnsi="Times New Roman" w:cs="Times New Roman"/>
          <w:b/>
          <w:sz w:val="20"/>
          <w:szCs w:val="20"/>
        </w:rPr>
      </w:pPr>
    </w:p>
    <w:p>
      <w:pPr>
        <w:spacing w:before="0" w:beforeAutospacing="0" w:after="0" w:afterAutospacing="0" w:line="240" w:lineRule="auto"/>
        <w:jc w:val="center"/>
        <w:rPr>
          <w:rFonts w:hint="default" w:ascii="Times New Roman" w:hAnsi="Times New Roman" w:cs="Times New Roman"/>
          <w:b/>
          <w:sz w:val="20"/>
          <w:szCs w:val="20"/>
          <w:lang w:val="en-US"/>
        </w:rPr>
      </w:pP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"mailto:Noni2016rahma@gmail.com" </w:instrText>
      </w:r>
      <w:r>
        <w:rPr>
          <w:rFonts w:hint="default" w:ascii="Times New Roman" w:hAnsi="Times New Roman" w:cs="Times New Roman"/>
          <w:sz w:val="20"/>
          <w:szCs w:val="20"/>
        </w:rPr>
        <w:fldChar w:fldCharType="separate"/>
      </w:r>
      <w:r>
        <w:rPr>
          <w:rStyle w:val="5"/>
          <w:rFonts w:hint="default" w:ascii="Times New Roman" w:hAnsi="Times New Roman" w:cs="Times New Roman"/>
          <w:b/>
          <w:sz w:val="20"/>
          <w:szCs w:val="20"/>
        </w:rPr>
        <w:t>Noni2016rahma@gmail.com</w:t>
      </w:r>
      <w:r>
        <w:rPr>
          <w:rStyle w:val="5"/>
          <w:rFonts w:hint="default" w:ascii="Times New Roman" w:hAnsi="Times New Roman" w:cs="Times New Roman"/>
          <w:b/>
          <w:sz w:val="20"/>
          <w:szCs w:val="20"/>
        </w:rPr>
        <w:fldChar w:fldCharType="end"/>
      </w:r>
      <w:r>
        <w:rPr>
          <w:rStyle w:val="5"/>
          <w:rFonts w:hint="default" w:cs="Times New Roman"/>
          <w:b/>
          <w:sz w:val="20"/>
          <w:szCs w:val="20"/>
          <w:lang w:val="en-US"/>
        </w:rPr>
        <w:t xml:space="preserve">, </w:t>
      </w:r>
      <w:r>
        <w:rPr>
          <w:rStyle w:val="5"/>
          <w:rFonts w:hint="default" w:cs="Times New Roman"/>
          <w:b/>
          <w:sz w:val="20"/>
          <w:szCs w:val="20"/>
          <w:lang w:val="en-US"/>
        </w:rPr>
        <w:fldChar w:fldCharType="begin"/>
      </w:r>
      <w:r>
        <w:rPr>
          <w:rStyle w:val="5"/>
          <w:rFonts w:hint="default" w:cs="Times New Roman"/>
          <w:b/>
          <w:sz w:val="20"/>
          <w:szCs w:val="20"/>
          <w:lang w:val="en-US"/>
        </w:rPr>
        <w:instrText xml:space="preserve"> HYPERLINK "mailto:arifsetiadi25@gmail.com," </w:instrText>
      </w:r>
      <w:r>
        <w:rPr>
          <w:rStyle w:val="5"/>
          <w:rFonts w:hint="default" w:cs="Times New Roman"/>
          <w:b/>
          <w:sz w:val="20"/>
          <w:szCs w:val="20"/>
          <w:lang w:val="en-US"/>
        </w:rPr>
        <w:fldChar w:fldCharType="separate"/>
      </w:r>
      <w:r>
        <w:rPr>
          <w:rStyle w:val="5"/>
          <w:rFonts w:hint="default" w:cs="Times New Roman"/>
          <w:b/>
          <w:sz w:val="20"/>
          <w:szCs w:val="20"/>
          <w:lang w:val="en-US"/>
        </w:rPr>
        <w:t>arifsetiadi25@gmail.com,</w:t>
      </w:r>
      <w:r>
        <w:rPr>
          <w:rStyle w:val="5"/>
          <w:rFonts w:hint="default" w:cs="Times New Roman"/>
          <w:b/>
          <w:sz w:val="20"/>
          <w:szCs w:val="20"/>
          <w:lang w:val="en-US"/>
        </w:rPr>
        <w:fldChar w:fldCharType="end"/>
      </w:r>
      <w:r>
        <w:rPr>
          <w:rStyle w:val="5"/>
          <w:rFonts w:hint="default" w:cs="Times New Roman"/>
          <w:b/>
          <w:sz w:val="20"/>
          <w:szCs w:val="20"/>
          <w:lang w:val="en-US"/>
        </w:rPr>
        <w:t xml:space="preserve"> </w:t>
      </w:r>
      <w:r>
        <w:rPr>
          <w:rStyle w:val="5"/>
          <w:rFonts w:hint="default" w:cs="Times New Roman"/>
          <w:b/>
          <w:sz w:val="20"/>
          <w:szCs w:val="20"/>
          <w:lang w:val="en-US"/>
        </w:rPr>
        <w:fldChar w:fldCharType="begin"/>
      </w:r>
      <w:r>
        <w:rPr>
          <w:rStyle w:val="5"/>
          <w:rFonts w:hint="default" w:cs="Times New Roman"/>
          <w:b/>
          <w:sz w:val="20"/>
          <w:szCs w:val="20"/>
          <w:lang w:val="en-US"/>
        </w:rPr>
        <w:instrText xml:space="preserve"> HYPERLINK "mailto:ktomi215@gmail.com," </w:instrText>
      </w:r>
      <w:r>
        <w:rPr>
          <w:rStyle w:val="5"/>
          <w:rFonts w:hint="default" w:cs="Times New Roman"/>
          <w:b/>
          <w:sz w:val="20"/>
          <w:szCs w:val="20"/>
          <w:lang w:val="en-US"/>
        </w:rPr>
        <w:fldChar w:fldCharType="separate"/>
      </w:r>
      <w:r>
        <w:rPr>
          <w:rStyle w:val="5"/>
          <w:rFonts w:hint="default" w:cs="Times New Roman"/>
          <w:b/>
          <w:sz w:val="20"/>
          <w:szCs w:val="20"/>
          <w:lang w:val="en-US"/>
        </w:rPr>
        <w:t>ktomi215@gmail.com,</w:t>
      </w:r>
      <w:r>
        <w:rPr>
          <w:rStyle w:val="5"/>
          <w:rFonts w:hint="default" w:cs="Times New Roman"/>
          <w:b/>
          <w:sz w:val="20"/>
          <w:szCs w:val="20"/>
          <w:lang w:val="en-US"/>
        </w:rPr>
        <w:fldChar w:fldCharType="end"/>
      </w:r>
      <w:r>
        <w:rPr>
          <w:rStyle w:val="5"/>
          <w:rFonts w:hint="default" w:cs="Times New Roman"/>
          <w:b/>
          <w:sz w:val="20"/>
          <w:szCs w:val="20"/>
          <w:lang w:val="en-US"/>
        </w:rPr>
        <w:t xml:space="preserve"> rioramadani31@gmail.com.</w:t>
      </w:r>
      <w:bookmarkStart w:id="0" w:name="_GoBack"/>
      <w:bookmarkEnd w:id="0"/>
    </w:p>
    <w:p>
      <w:pPr>
        <w:spacing w:before="0" w:beforeAutospacing="0" w:after="0" w:afterAutospacing="0" w:line="240" w:lineRule="auto"/>
        <w:jc w:val="center"/>
        <w:rPr>
          <w:rFonts w:ascii="Arial" w:hAnsi="Arial" w:cs="Arial"/>
          <w:b/>
          <w:sz w:val="20"/>
          <w:szCs w:val="20"/>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eastAsia="Times New Roman" w:cs="Times New Roman"/>
          <w:b/>
          <w:bCs/>
          <w:i/>
          <w:iCs/>
          <w:color w:val="000000"/>
          <w:kern w:val="0"/>
          <w:sz w:val="20"/>
          <w:szCs w:val="20"/>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b/>
          <w:bCs/>
          <w:i/>
          <w:iCs/>
          <w:color w:val="000000"/>
          <w:kern w:val="0"/>
          <w:sz w:val="20"/>
          <w:szCs w:val="20"/>
          <w:lang w:val="en-US" w:eastAsia="zh-CN" w:bidi="ar"/>
        </w:rPr>
        <w:t>Corresponding Author:</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Times New Roman" w:cs="Times New Roman"/>
          <w:color w:val="000000"/>
          <w:kern w:val="0"/>
          <w:sz w:val="20"/>
          <w:szCs w:val="20"/>
          <w:lang w:val="en-US" w:eastAsia="en-US" w:bidi="ar"/>
        </w:rPr>
      </w:pPr>
      <w:r>
        <w:rPr>
          <w:rFonts w:hint="default" w:ascii="Times New Roman" w:hAnsi="Times New Roman" w:eastAsia="Times New Roman" w:cs="Times New Roman"/>
          <w:color w:val="000000"/>
          <w:kern w:val="0"/>
          <w:sz w:val="20"/>
          <w:szCs w:val="20"/>
          <w:lang w:val="en-US" w:eastAsia="en-US" w:bidi="ar"/>
        </w:rPr>
        <w:t>Noni Rahmawati</w:t>
      </w:r>
    </w:p>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both"/>
        <w:textAlignment w:val="auto"/>
        <w:rPr>
          <w:rFonts w:ascii="Arial" w:hAnsi="Arial" w:cs="Arial"/>
          <w:b/>
          <w:sz w:val="20"/>
          <w:szCs w:val="20"/>
        </w:rPr>
      </w:pPr>
      <w:r>
        <w:rPr>
          <w:rFonts w:hint="default" w:cs="Times New Roman"/>
          <w:color w:val="000000"/>
          <w:kern w:val="0"/>
          <w:sz w:val="20"/>
          <w:szCs w:val="20"/>
          <w:lang w:val="en-US" w:eastAsia="en-US" w:bidi="ar"/>
        </w:rPr>
        <w:t>E-</w:t>
      </w:r>
      <w:r>
        <w:rPr>
          <w:rFonts w:hint="default" w:ascii="Times New Roman" w:hAnsi="Times New Roman" w:eastAsia="Times New Roman" w:cs="Times New Roman"/>
          <w:color w:val="000000"/>
          <w:kern w:val="0"/>
          <w:sz w:val="20"/>
          <w:szCs w:val="20"/>
          <w:lang w:val="en-US" w:eastAsia="en-US" w:bidi="ar"/>
        </w:rPr>
        <w:t xml:space="preserve">mail : </w:t>
      </w:r>
      <w:r>
        <w:rPr>
          <w:rFonts w:hint="default" w:ascii="Times New Roman" w:hAnsi="Times New Roman" w:eastAsia="Times New Roman" w:cs="Times New Roman"/>
          <w:color w:val="000000"/>
          <w:kern w:val="0"/>
          <w:sz w:val="20"/>
          <w:szCs w:val="20"/>
          <w:lang w:val="en-US" w:eastAsia="en-US" w:bidi="ar"/>
        </w:rPr>
        <w:fldChar w:fldCharType="begin"/>
      </w:r>
      <w:r>
        <w:rPr>
          <w:rFonts w:hint="default" w:ascii="Times New Roman" w:hAnsi="Times New Roman" w:eastAsia="Times New Roman" w:cs="Times New Roman"/>
          <w:color w:val="000000"/>
          <w:kern w:val="0"/>
          <w:sz w:val="20"/>
          <w:szCs w:val="20"/>
          <w:lang w:val="en-US" w:eastAsia="en-US" w:bidi="ar"/>
        </w:rPr>
        <w:instrText xml:space="preserve"> HYPERLINK "mailto:noni2016rahma@gmail.com" </w:instrText>
      </w:r>
      <w:r>
        <w:rPr>
          <w:rFonts w:hint="default" w:ascii="Times New Roman" w:hAnsi="Times New Roman" w:eastAsia="Times New Roman" w:cs="Times New Roman"/>
          <w:color w:val="000000"/>
          <w:kern w:val="0"/>
          <w:sz w:val="20"/>
          <w:szCs w:val="20"/>
          <w:lang w:val="en-US" w:eastAsia="en-US" w:bidi="ar"/>
        </w:rPr>
        <w:fldChar w:fldCharType="separate"/>
      </w:r>
      <w:r>
        <w:rPr>
          <w:rStyle w:val="5"/>
          <w:rFonts w:hint="default" w:ascii="Times New Roman" w:hAnsi="Times New Roman" w:eastAsia="Times New Roman" w:cs="Times New Roman"/>
          <w:kern w:val="0"/>
          <w:sz w:val="20"/>
          <w:szCs w:val="20"/>
          <w:lang w:val="en-US" w:eastAsia="en-US" w:bidi="ar"/>
        </w:rPr>
        <w:t>noni2016rahma@gmail.com</w:t>
      </w:r>
      <w:r>
        <w:rPr>
          <w:rFonts w:hint="default" w:ascii="Times New Roman" w:hAnsi="Times New Roman" w:eastAsia="Times New Roman" w:cs="Times New Roman"/>
          <w:color w:val="000000"/>
          <w:kern w:val="0"/>
          <w:sz w:val="20"/>
          <w:szCs w:val="20"/>
          <w:lang w:val="en-US" w:eastAsia="en-US" w:bidi="ar"/>
        </w:rPr>
        <w:fldChar w:fldCharType="end"/>
      </w:r>
    </w:p>
    <w:p>
      <w:pPr>
        <w:spacing w:before="0" w:beforeAutospacing="0" w:after="0" w:afterAutospacing="0" w:line="240" w:lineRule="auto"/>
        <w:jc w:val="center"/>
        <w:rPr>
          <w:rFonts w:ascii="Arial" w:hAnsi="Arial" w:cs="Arial"/>
          <w:b/>
          <w:sz w:val="20"/>
          <w:szCs w:val="20"/>
        </w:rPr>
      </w:pPr>
    </w:p>
    <w:p>
      <w:pPr>
        <w:spacing w:before="0" w:beforeAutospacing="0" w:after="0" w:afterAutospacing="0" w:line="240" w:lineRule="auto"/>
        <w:jc w:val="center"/>
        <w:rPr>
          <w:rFonts w:ascii="Arial" w:hAnsi="Arial" w:cs="Arial"/>
          <w:b/>
          <w:sz w:val="20"/>
          <w:szCs w:val="20"/>
        </w:rPr>
      </w:pPr>
    </w:p>
    <w:p>
      <w:pPr>
        <w:spacing w:before="0" w:beforeAutospacing="0" w:after="0" w:afterAutospacing="0" w:line="240" w:lineRule="auto"/>
        <w:jc w:val="center"/>
        <w:rPr>
          <w:rFonts w:hint="default" w:ascii="Times New Roman" w:hAnsi="Times New Roman" w:cs="Times New Roman"/>
          <w:b/>
          <w:sz w:val="20"/>
          <w:szCs w:val="20"/>
        </w:rPr>
      </w:pPr>
    </w:p>
    <w:p>
      <w:pPr>
        <w:spacing w:before="0" w:beforeAutospacing="0" w:after="0" w:afterAutospacing="0" w:line="240" w:lineRule="auto"/>
        <w:jc w:val="center"/>
        <w:rPr>
          <w:rFonts w:hint="default" w:ascii="Cambria" w:hAnsi="Cambria" w:cs="Cambria"/>
          <w:b/>
          <w:sz w:val="16"/>
          <w:szCs w:val="16"/>
        </w:rPr>
      </w:pPr>
      <w:r>
        <w:rPr>
          <w:rFonts w:hint="default" w:ascii="Cambria" w:hAnsi="Cambria" w:cs="Cambria"/>
          <w:b/>
          <w:sz w:val="16"/>
          <w:szCs w:val="16"/>
        </w:rPr>
        <w:t>Abstract</w:t>
      </w:r>
    </w:p>
    <w:p>
      <w:pPr>
        <w:spacing w:before="0" w:beforeAutospacing="0" w:after="0" w:afterAutospacing="0" w:line="240" w:lineRule="auto"/>
        <w:jc w:val="both"/>
        <w:rPr>
          <w:rFonts w:hint="default" w:ascii="Cambria" w:hAnsi="Cambria" w:cs="Cambria"/>
          <w:sz w:val="16"/>
          <w:szCs w:val="16"/>
        </w:rPr>
      </w:pPr>
      <w:r>
        <w:rPr>
          <w:rFonts w:hint="default" w:ascii="Cambria" w:hAnsi="Cambria" w:cs="Cambria"/>
          <w:sz w:val="16"/>
          <w:szCs w:val="16"/>
        </w:rPr>
        <w:t>Toko Billy merupakan toko yang menjual produk makanan tradisional menggunakan sistem manual(dor to dor, wa, dan facebook). Metode yang di gunakan dalam penelitian ini yaitu metode data mining algoritma C-45 dengan aplikasi Weka sebagai media software komputernya untuk mengetahui produk apa saja yang banyak diminati pada toko Billy. Aplikasi weka digunakan untuk mengetahuin produk yang diminati, yang kurang diminati dan tidak diminati oleh konsumen atau masyarkat yang membeli di toko tersebut, sehingga pihak toko bisa lebih banyak memproduksi produk yang diminati dan menguranngi produk yang kurang diminati dan tidak diminati sama sekali, agar penjualan produk lebih baik lagi dan meningkatkan Income (pendapatan) serta mengurangi kerugian yang dapat terjadi pada to</w:t>
      </w:r>
      <w:r>
        <w:rPr>
          <w:rFonts w:hint="default" w:ascii="Cambria" w:hAnsi="Cambria" w:cs="Cambria"/>
          <w:sz w:val="16"/>
          <w:szCs w:val="16"/>
          <w:lang w:val="en-US"/>
        </w:rPr>
        <w:t>k</w:t>
      </w:r>
      <w:r>
        <w:rPr>
          <w:rFonts w:hint="default" w:ascii="Cambria" w:hAnsi="Cambria" w:cs="Cambria"/>
          <w:sz w:val="16"/>
          <w:szCs w:val="16"/>
        </w:rPr>
        <w:t xml:space="preserve">o billy. </w:t>
      </w:r>
    </w:p>
    <w:p>
      <w:pPr>
        <w:spacing w:before="0" w:beforeAutospacing="0" w:after="0" w:afterAutospacing="0" w:line="240" w:lineRule="auto"/>
        <w:jc w:val="both"/>
        <w:rPr>
          <w:rFonts w:hint="default" w:ascii="Cambria" w:hAnsi="Cambria" w:cs="Cambria"/>
          <w:sz w:val="16"/>
          <w:szCs w:val="16"/>
        </w:rPr>
      </w:pPr>
    </w:p>
    <w:p>
      <w:pPr>
        <w:spacing w:before="0" w:beforeAutospacing="0" w:after="0" w:afterAutospacing="0" w:line="240" w:lineRule="auto"/>
        <w:jc w:val="both"/>
        <w:rPr>
          <w:rFonts w:hint="default" w:ascii="Cambria" w:hAnsi="Cambria" w:cs="Cambria"/>
          <w:i/>
          <w:sz w:val="16"/>
          <w:szCs w:val="16"/>
        </w:rPr>
      </w:pPr>
      <w:r>
        <w:rPr>
          <w:rFonts w:hint="default" w:ascii="Cambria" w:hAnsi="Cambria" w:cs="Cambria"/>
          <w:b/>
          <w:sz w:val="16"/>
          <w:szCs w:val="16"/>
        </w:rPr>
        <w:t>Kata kunci :</w:t>
      </w:r>
      <w:r>
        <w:rPr>
          <w:rFonts w:hint="default" w:ascii="Cambria" w:hAnsi="Cambria" w:cs="Cambria"/>
          <w:sz w:val="16"/>
          <w:szCs w:val="16"/>
        </w:rPr>
        <w:t xml:space="preserve"> Manual, </w:t>
      </w:r>
      <w:r>
        <w:rPr>
          <w:rFonts w:hint="default" w:ascii="Cambria" w:hAnsi="Cambria" w:cs="Cambria"/>
          <w:i/>
          <w:sz w:val="16"/>
          <w:szCs w:val="16"/>
        </w:rPr>
        <w:t>Income, Data Mining algoritma C-45, Weka</w:t>
      </w:r>
    </w:p>
    <w:p>
      <w:pPr>
        <w:spacing w:before="0" w:beforeAutospacing="0" w:after="0" w:afterAutospacing="0" w:line="240" w:lineRule="auto"/>
        <w:jc w:val="both"/>
        <w:rPr>
          <w:i/>
        </w:rPr>
      </w:pPr>
    </w:p>
    <w:p>
      <w:pPr>
        <w:spacing w:before="0" w:beforeAutospacing="0" w:after="0" w:afterAutospacing="0" w:line="240" w:lineRule="auto"/>
        <w:jc w:val="both"/>
        <w:rPr>
          <w:i/>
        </w:rPr>
      </w:pPr>
    </w:p>
    <w:p>
      <w:pPr>
        <w:spacing w:before="0" w:beforeAutospacing="0" w:after="0" w:afterAutospacing="0" w:line="360" w:lineRule="auto"/>
        <w:jc w:val="center"/>
        <w:rPr>
          <w:rFonts w:hint="default" w:ascii="Cambria" w:hAnsi="Cambria" w:cs="Cambria"/>
          <w:b/>
          <w:i/>
          <w:sz w:val="16"/>
          <w:szCs w:val="16"/>
        </w:rPr>
      </w:pPr>
      <w:r>
        <w:rPr>
          <w:rFonts w:hint="default" w:ascii="Cambria" w:hAnsi="Cambria" w:cs="Cambria"/>
          <w:b/>
          <w:i/>
          <w:sz w:val="16"/>
          <w:szCs w:val="16"/>
        </w:rPr>
        <w:t>Abstract</w:t>
      </w:r>
    </w:p>
    <w:p>
      <w:pPr>
        <w:spacing w:before="0" w:beforeAutospacing="0" w:after="0" w:afterAutospacing="0" w:line="240" w:lineRule="auto"/>
        <w:jc w:val="both"/>
        <w:rPr>
          <w:rFonts w:hint="default" w:ascii="Cambria" w:hAnsi="Cambria" w:cs="Cambria"/>
          <w:i/>
          <w:sz w:val="16"/>
          <w:szCs w:val="16"/>
        </w:rPr>
      </w:pPr>
      <w:r>
        <w:rPr>
          <w:rFonts w:hint="default" w:ascii="Cambria" w:hAnsi="Cambria" w:cs="Cambria"/>
          <w:i/>
          <w:sz w:val="16"/>
          <w:szCs w:val="16"/>
        </w:rPr>
        <w:t>Billy's shop is a store that sells traditional food products using a manual system (door to door, wa, and Facebook). The method used in this study is the C-45 algorithm data mining method with the Weka application as the computer software medium to find out what products are in great demand at Billy's shop. The Weka application is used to find out which products are of interest, which are less desirable and are not in demand by consumers or people who buy at the store, so that the shop can produce more products that are of interest and reduce products that are less desirable and not desirable at all, so that product sales even better and increase Income (revenue) and reduce losses that can occur in too billy.</w:t>
      </w:r>
    </w:p>
    <w:p>
      <w:pPr>
        <w:spacing w:before="0" w:beforeAutospacing="0" w:after="0" w:afterAutospacing="0" w:line="240" w:lineRule="auto"/>
        <w:jc w:val="both"/>
        <w:rPr>
          <w:rFonts w:hint="default" w:ascii="Cambria" w:hAnsi="Cambria" w:cs="Cambria"/>
          <w:i/>
          <w:sz w:val="16"/>
          <w:szCs w:val="16"/>
        </w:rPr>
      </w:pPr>
    </w:p>
    <w:p>
      <w:pPr>
        <w:spacing w:before="0" w:beforeAutospacing="0" w:after="0" w:afterAutospacing="0" w:line="240" w:lineRule="auto"/>
        <w:jc w:val="both"/>
        <w:rPr>
          <w:rFonts w:hint="default" w:ascii="Cambria" w:hAnsi="Cambria" w:cs="Cambria"/>
          <w:sz w:val="16"/>
          <w:szCs w:val="16"/>
        </w:rPr>
      </w:pPr>
      <w:r>
        <w:rPr>
          <w:rFonts w:hint="default" w:ascii="Cambria" w:hAnsi="Cambria" w:cs="Cambria"/>
          <w:b/>
          <w:i/>
          <w:sz w:val="16"/>
          <w:szCs w:val="16"/>
        </w:rPr>
        <w:t>Keywords:</w:t>
      </w:r>
      <w:r>
        <w:rPr>
          <w:rFonts w:hint="default" w:ascii="Cambria" w:hAnsi="Cambria" w:cs="Cambria"/>
          <w:i/>
          <w:sz w:val="16"/>
          <w:szCs w:val="16"/>
        </w:rPr>
        <w:t xml:space="preserve"> Manual, Income, Data Mining algorithm C-45, Weka</w:t>
      </w:r>
    </w:p>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b/>
          <w:bCs/>
          <w:i/>
          <w:iCs/>
          <w:color w:val="000000"/>
          <w:kern w:val="0"/>
          <w:sz w:val="20"/>
          <w:szCs w:val="20"/>
          <w:lang w:val="en-US" w:eastAsia="zh-CN" w:bidi="ar"/>
        </w:rPr>
      </w:pPr>
    </w:p>
    <w:p>
      <w:pPr>
        <w:keepNext w:val="0"/>
        <w:keepLines w:val="0"/>
        <w:widowControl/>
        <w:numPr>
          <w:ilvl w:val="0"/>
          <w:numId w:val="0"/>
        </w:numPr>
        <w:suppressLineNumbers w:val="0"/>
        <w:jc w:val="left"/>
        <w:rPr>
          <w:rFonts w:hint="default" w:ascii="Times New Roman" w:hAnsi="Times New Roman" w:eastAsia="Times New Roman" w:cs="Times New Roman"/>
          <w:color w:val="000000"/>
          <w:kern w:val="0"/>
          <w:sz w:val="20"/>
          <w:szCs w:val="20"/>
          <w:lang w:val="en-US" w:eastAsia="en-US" w:bidi="ar"/>
        </w:rPr>
      </w:pPr>
    </w:p>
    <w:p>
      <w:pPr>
        <w:keepNext w:val="0"/>
        <w:keepLines w:val="0"/>
        <w:widowControl/>
        <w:numPr>
          <w:ilvl w:val="0"/>
          <w:numId w:val="0"/>
        </w:numPr>
        <w:suppressLineNumbers w:val="0"/>
        <w:jc w:val="left"/>
        <w:rPr>
          <w:rFonts w:hint="default" w:ascii="Times New Roman" w:hAnsi="Times New Roman" w:eastAsia="Times New Roman" w:cs="Times New Roman"/>
          <w:color w:val="000000"/>
          <w:kern w:val="0"/>
          <w:sz w:val="20"/>
          <w:szCs w:val="20"/>
          <w:lang w:val="en-US" w:eastAsia="en-US" w:bidi="ar"/>
        </w:rPr>
      </w:pPr>
    </w:p>
    <w:p>
      <w:pPr>
        <w:keepNext w:val="0"/>
        <w:keepLines w:val="0"/>
        <w:widowControl/>
        <w:numPr>
          <w:ilvl w:val="0"/>
          <w:numId w:val="0"/>
        </w:numPr>
        <w:suppressLineNumbers w:val="0"/>
        <w:jc w:val="left"/>
        <w:rPr>
          <w:rFonts w:hint="default" w:ascii="Times New Roman" w:hAnsi="Times New Roman" w:eastAsia="Times New Roman" w:cs="Times New Roman"/>
          <w:color w:val="000000"/>
          <w:kern w:val="0"/>
          <w:sz w:val="20"/>
          <w:szCs w:val="20"/>
          <w:lang w:val="en-US" w:eastAsia="en-US" w:bidi="ar"/>
        </w:rPr>
      </w:pPr>
    </w:p>
    <w:p>
      <w:pPr>
        <w:spacing w:before="0" w:beforeAutospacing="0" w:after="0" w:afterAutospacing="0" w:line="240" w:lineRule="auto"/>
        <w:jc w:val="both"/>
        <w:rPr>
          <w:rFonts w:hint="default" w:ascii="Cambria" w:hAnsi="Cambria" w:cs="Cambria"/>
          <w:sz w:val="24"/>
          <w:szCs w:val="24"/>
        </w:rPr>
      </w:pPr>
      <w:r>
        <w:rPr>
          <w:rFonts w:hint="default" w:ascii="Cambria" w:hAnsi="Cambria" w:cs="Cambria"/>
          <w:b/>
          <w:sz w:val="24"/>
          <w:szCs w:val="24"/>
        </w:rPr>
        <w:t>PENDAHULUAN.</w:t>
      </w:r>
      <w:r>
        <w:rPr>
          <w:rFonts w:hint="default" w:ascii="Cambria" w:hAnsi="Cambria" w:cs="Cambria"/>
          <w:sz w:val="24"/>
          <w:szCs w:val="24"/>
        </w:rPr>
        <w:t xml:space="preserve"> </w:t>
      </w:r>
    </w:p>
    <w:p>
      <w:pPr>
        <w:spacing w:before="0" w:beforeAutospacing="0" w:after="0" w:afterAutospacing="0" w:line="360" w:lineRule="auto"/>
        <w:ind w:firstLine="720"/>
        <w:jc w:val="both"/>
        <w:rPr>
          <w:rFonts w:hint="default" w:ascii="Cambria" w:hAnsi="Cambria" w:cs="Cambria"/>
          <w:sz w:val="24"/>
          <w:szCs w:val="24"/>
        </w:rPr>
      </w:pPr>
      <w:r>
        <w:rPr>
          <w:rFonts w:hint="default" w:ascii="Cambria" w:hAnsi="Cambria" w:cs="Cambria"/>
          <w:sz w:val="24"/>
          <w:szCs w:val="24"/>
        </w:rPr>
        <w:t xml:space="preserve">Penjualan produk makanan saat ini sangat meningkat baik penjualan secara manual maupun secara online, toko billy adalah toko yang menjual masakan rumahan seperti kue tradisional (kue talam, apem, risol, kerupuk dan lain-lain), makanan tradisional (rendang padang, kangkung tumis terasi, tumpeng dan lain-lain) atau sesuai keinginan pesanan konsumen, merupakan masakan alami tanpa menggunakan zat pengawet,pewarna dan msg, berdiri pada tahun 2014 di kota jambi. Bahan yang digunakan adalah bahan yang segar, fress dan higenis. Namun toko billy masih menggunakan media promosi sederhana yaitu melalui mulut ke mulut, brosur media Facebook, Instagram, dan Wa. </w:t>
      </w:r>
    </w:p>
    <w:p>
      <w:pPr>
        <w:spacing w:before="0" w:beforeAutospacing="0" w:after="0" w:afterAutospacing="0" w:line="360" w:lineRule="auto"/>
        <w:ind w:firstLine="720"/>
        <w:jc w:val="both"/>
        <w:rPr>
          <w:rFonts w:hint="default" w:ascii="Cambria" w:hAnsi="Cambria" w:cs="Cambria"/>
          <w:sz w:val="24"/>
          <w:szCs w:val="24"/>
        </w:rPr>
      </w:pPr>
      <w:r>
        <w:rPr>
          <w:rFonts w:hint="default" w:ascii="Cambria" w:hAnsi="Cambria" w:cs="Cambria"/>
          <w:sz w:val="24"/>
          <w:szCs w:val="24"/>
        </w:rPr>
        <w:t>Untuk menghindari kerugian yang terjadi pada toko billy maka sebagai pemilik  menganalisa data penjualan yang ada agar mengetahui produk apa saja yang diminati, kurang diminati dan tidak diminati konsumen dengan menggunakan metode data mining algoritma C-45 dibantu  software aplikasi weka untuk mengetahui produk apa yang banyak diminati konsumen dalam 1 bulan penjualan dan mengurangi produksi makanan yang tidak diminatin atau mengganti produk tersebut dengan produk yang baru sehingga lebih bervariasi dan diminati oleh konsumen.</w:t>
      </w:r>
    </w:p>
    <w:p>
      <w:pPr>
        <w:spacing w:before="0" w:beforeAutospacing="0" w:after="0" w:afterAutospacing="0" w:line="360" w:lineRule="auto"/>
        <w:ind w:firstLine="720"/>
        <w:jc w:val="both"/>
        <w:rPr>
          <w:rFonts w:hint="default" w:ascii="Cambria" w:hAnsi="Cambria" w:cs="Cambria"/>
          <w:sz w:val="24"/>
          <w:szCs w:val="24"/>
        </w:rPr>
      </w:pPr>
      <w:r>
        <w:rPr>
          <w:rFonts w:hint="default" w:ascii="Cambria" w:hAnsi="Cambria" w:cs="Cambria"/>
          <w:sz w:val="24"/>
          <w:szCs w:val="24"/>
        </w:rPr>
        <w:t>Tujuan menggunakan metode data mining algoritma C-45 ini mempermudah mengetahui data yang di inginkan dengan cepat, sehingga dapat meningkatkan income toko dan menambah variasi produk.</w:t>
      </w:r>
    </w:p>
    <w:p>
      <w:pPr>
        <w:spacing w:before="0" w:beforeAutospacing="0" w:after="0" w:afterAutospacing="0" w:line="360" w:lineRule="auto"/>
        <w:jc w:val="both"/>
        <w:rPr>
          <w:rFonts w:hint="default" w:ascii="Cambria" w:hAnsi="Cambria" w:cs="Cambria"/>
          <w:sz w:val="24"/>
          <w:szCs w:val="24"/>
        </w:rPr>
      </w:pPr>
    </w:p>
    <w:p>
      <w:pPr>
        <w:spacing w:before="0" w:beforeAutospacing="0" w:after="0" w:afterAutospacing="0" w:line="360" w:lineRule="auto"/>
        <w:jc w:val="both"/>
        <w:rPr>
          <w:rFonts w:hint="default" w:ascii="Cambria" w:hAnsi="Cambria" w:cs="Cambria"/>
          <w:b/>
          <w:sz w:val="24"/>
          <w:szCs w:val="24"/>
        </w:rPr>
      </w:pPr>
      <w:r>
        <w:rPr>
          <w:rFonts w:hint="default" w:ascii="Cambria" w:hAnsi="Cambria" w:cs="Cambria"/>
          <w:b/>
          <w:sz w:val="24"/>
          <w:szCs w:val="24"/>
        </w:rPr>
        <w:t xml:space="preserve">LANDASAN TEORI. </w:t>
      </w:r>
    </w:p>
    <w:p>
      <w:pPr>
        <w:spacing w:before="0" w:beforeAutospacing="0" w:after="0" w:afterAutospacing="0" w:line="360" w:lineRule="auto"/>
        <w:ind w:firstLine="720"/>
        <w:jc w:val="both"/>
        <w:rPr>
          <w:rFonts w:hint="default" w:ascii="Cambria" w:hAnsi="Cambria" w:cs="Cambria"/>
          <w:sz w:val="24"/>
          <w:szCs w:val="24"/>
        </w:rPr>
      </w:pPr>
      <w:r>
        <w:rPr>
          <w:rFonts w:hint="default" w:ascii="Cambria" w:hAnsi="Cambria" w:cs="Cambria"/>
          <w:sz w:val="24"/>
          <w:szCs w:val="24"/>
        </w:rPr>
        <w:t>Data mining merupakan aktivitas yang berkaitan degan pengumpulan data, pemakaian data histori untuk menemukan pengetahuan, informasi, keteraturan, pola atau hubungan  dalam data yang berukuran besar (Efori Buulolo; 2020;5).</w:t>
      </w:r>
    </w:p>
    <w:p>
      <w:pPr>
        <w:spacing w:before="0" w:beforeAutospacing="0" w:after="0" w:afterAutospacing="0" w:line="360" w:lineRule="auto"/>
        <w:ind w:firstLine="720"/>
        <w:jc w:val="both"/>
        <w:rPr>
          <w:rFonts w:hint="default" w:ascii="Cambria" w:hAnsi="Cambria" w:cs="Cambria"/>
          <w:sz w:val="24"/>
          <w:szCs w:val="24"/>
        </w:rPr>
      </w:pPr>
      <w:r>
        <w:rPr>
          <w:rFonts w:hint="default" w:ascii="Cambria" w:hAnsi="Cambria" w:cs="Cambria"/>
          <w:sz w:val="24"/>
          <w:szCs w:val="24"/>
        </w:rPr>
        <w:t>Data mining secara sederhana merupakan suatu langkah ekstraksi untuk mendapatkan informasi penting yang sifatnya implisit dan belum diketahui. Selain itu, data mining mempunyai hubungan dengan berbagai bidang diantaranya statistik, machine learning (pembelajaran mesin), pattern recognition, computing algorithms, database technology, dan high performance computing. Diagram hubungan data mining disajikan pada Gambar 1.1.</w:t>
      </w:r>
    </w:p>
    <w:p>
      <w:pPr>
        <w:spacing w:before="0" w:beforeAutospacing="0" w:after="0" w:afterAutospacing="0" w:line="360" w:lineRule="auto"/>
        <w:jc w:val="center"/>
        <w:rPr>
          <w:rFonts w:hint="default" w:ascii="Cambria" w:hAnsi="Cambria" w:cs="Cambria"/>
          <w:sz w:val="24"/>
          <w:szCs w:val="24"/>
        </w:rPr>
      </w:pPr>
      <w:r>
        <w:rPr>
          <w:rFonts w:hint="default" w:ascii="Cambria" w:hAnsi="Cambria" w:cs="Cambria"/>
          <w:sz w:val="24"/>
          <w:szCs w:val="24"/>
        </w:rPr>
        <w:drawing>
          <wp:inline distT="0" distB="0" distL="0" distR="0">
            <wp:extent cx="3738245" cy="1441450"/>
            <wp:effectExtent l="0" t="0" r="1460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738245" cy="1441450"/>
                    </a:xfrm>
                    <a:prstGeom prst="rect">
                      <a:avLst/>
                    </a:prstGeom>
                    <a:noFill/>
                    <a:ln>
                      <a:noFill/>
                    </a:ln>
                  </pic:spPr>
                </pic:pic>
              </a:graphicData>
            </a:graphic>
          </wp:inline>
        </w:drawing>
      </w:r>
    </w:p>
    <w:p>
      <w:pPr>
        <w:spacing w:before="0" w:beforeAutospacing="0" w:after="0" w:afterAutospacing="0" w:line="360" w:lineRule="auto"/>
        <w:jc w:val="both"/>
        <w:rPr>
          <w:rFonts w:hint="default" w:ascii="Cambria" w:hAnsi="Cambria" w:cs="Cambria"/>
          <w:sz w:val="24"/>
          <w:szCs w:val="24"/>
        </w:rPr>
      </w:pPr>
      <w:r>
        <w:rPr>
          <w:rFonts w:hint="default" w:ascii="Cambria" w:hAnsi="Cambria" w:cs="Cambria"/>
          <w:sz w:val="24"/>
          <w:szCs w:val="24"/>
        </w:rPr>
        <w:t xml:space="preserve">Pemilihan algoritma dan teknik yang tepat akan bergantung pada proses Knowledge Discovery in Database (KDD) secara keseluruhan. Tahapan untuk menemukan informasi atau pola dari sekumpulan data dengan menggunakan algoritma dan teknik tertentu merupakan pengertian dari data mining. Bagan proses data mining dapat dilihat pada Gambar 2.1. </w:t>
      </w:r>
    </w:p>
    <w:p>
      <w:pPr>
        <w:spacing w:before="0" w:beforeAutospacing="0" w:after="0" w:afterAutospacing="0" w:line="240" w:lineRule="auto"/>
        <w:jc w:val="center"/>
        <w:rPr>
          <w:rFonts w:hint="default" w:ascii="Cambria" w:hAnsi="Cambria" w:cs="Cambria"/>
          <w:sz w:val="24"/>
          <w:szCs w:val="24"/>
        </w:rPr>
      </w:pPr>
      <w:r>
        <w:rPr>
          <w:rFonts w:hint="default" w:ascii="Cambria" w:hAnsi="Cambria" w:cs="Cambria"/>
          <w:sz w:val="24"/>
          <w:szCs w:val="24"/>
        </w:rPr>
        <w:drawing>
          <wp:inline distT="0" distB="0" distL="0" distR="0">
            <wp:extent cx="3230245" cy="826770"/>
            <wp:effectExtent l="0" t="0" r="8255" b="114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230245" cy="826770"/>
                    </a:xfrm>
                    <a:prstGeom prst="rect">
                      <a:avLst/>
                    </a:prstGeom>
                    <a:noFill/>
                    <a:ln>
                      <a:noFill/>
                    </a:ln>
                  </pic:spPr>
                </pic:pic>
              </a:graphicData>
            </a:graphic>
          </wp:inline>
        </w:drawing>
      </w:r>
    </w:p>
    <w:p>
      <w:pPr>
        <w:spacing w:before="0" w:beforeAutospacing="0" w:after="0" w:afterAutospacing="0" w:line="240" w:lineRule="auto"/>
        <w:jc w:val="center"/>
        <w:rPr>
          <w:rFonts w:hint="default" w:ascii="Cambria" w:hAnsi="Cambria" w:cs="Cambria"/>
          <w:sz w:val="24"/>
          <w:szCs w:val="24"/>
        </w:rPr>
      </w:pPr>
      <w:r>
        <w:rPr>
          <w:rFonts w:hint="default" w:ascii="Cambria" w:hAnsi="Cambria" w:cs="Cambria"/>
          <w:sz w:val="24"/>
          <w:szCs w:val="24"/>
        </w:rPr>
        <w:t>Gambar 2.1 Proses data mining</w:t>
      </w:r>
    </w:p>
    <w:p>
      <w:pPr>
        <w:spacing w:before="0" w:beforeAutospacing="0" w:after="0" w:afterAutospacing="0" w:line="240" w:lineRule="auto"/>
        <w:jc w:val="center"/>
        <w:rPr>
          <w:rFonts w:hint="default" w:ascii="Cambria" w:hAnsi="Cambria" w:cs="Cambria"/>
          <w:sz w:val="24"/>
          <w:szCs w:val="24"/>
        </w:rPr>
      </w:pPr>
    </w:p>
    <w:p>
      <w:pPr>
        <w:spacing w:before="0" w:beforeAutospacing="0" w:after="0" w:afterAutospacing="0" w:line="360" w:lineRule="auto"/>
        <w:ind w:firstLine="720"/>
        <w:jc w:val="both"/>
        <w:rPr>
          <w:rFonts w:hint="default" w:ascii="Cambria" w:hAnsi="Cambria" w:cs="Cambria"/>
          <w:sz w:val="24"/>
          <w:szCs w:val="24"/>
        </w:rPr>
      </w:pPr>
      <w:r>
        <w:rPr>
          <w:rFonts w:hint="default" w:ascii="Cambria" w:hAnsi="Cambria" w:cs="Cambria"/>
          <w:sz w:val="24"/>
          <w:szCs w:val="24"/>
        </w:rPr>
        <w:t>Algoritma C4.5 diperkenalkan oleh Quinlan sebagai versi perbaikan dari ID3. Dalam ID3, induksi decision tree hanya bisa dilakukan pada fitur bertipe kategorikal (nominal/ordinal), sedangkan tipe numerik (internal/rasio) tidak dapat digunakan. Perbaikan yang membedakan algoritma C4.5 dari ID3 adalah dapat menangani fitur dengan tipe numerik, melakukan pemotongan (pruning) decision tree, dan penurunan (deriving) rule set. Algoritma C4.5 juga menggunakan kriteria gain dalam menentukan fitur yang menjadi pemecah node pada pohon yang diinduksi (Budi Prasetyo, 2019).</w:t>
      </w:r>
    </w:p>
    <w:p>
      <w:pPr>
        <w:spacing w:before="0" w:beforeAutospacing="0" w:after="0" w:afterAutospacing="0" w:line="360" w:lineRule="auto"/>
        <w:ind w:firstLine="720"/>
        <w:jc w:val="both"/>
        <w:rPr>
          <w:rFonts w:hint="default" w:ascii="Cambria" w:hAnsi="Cambria" w:cs="Cambria"/>
          <w:sz w:val="24"/>
          <w:szCs w:val="24"/>
        </w:rPr>
      </w:pPr>
      <w:r>
        <w:rPr>
          <w:rFonts w:hint="default" w:ascii="Cambria" w:hAnsi="Cambria" w:cs="Cambria"/>
          <w:sz w:val="24"/>
          <w:szCs w:val="24"/>
        </w:rPr>
        <w:t>Perhitungan pada algoritma C-45 dibagi menjadi 2 yaitu menggunakan Entropy dan Gain Ratio (Dicky N, Gunandi WN ; 2019).</w:t>
      </w:r>
    </w:p>
    <w:p>
      <w:pPr>
        <w:spacing w:before="0" w:beforeAutospacing="0" w:after="0" w:afterAutospacing="0" w:line="360" w:lineRule="auto"/>
        <w:ind w:firstLine="720"/>
        <w:jc w:val="both"/>
        <w:rPr>
          <w:rFonts w:hint="default" w:ascii="Cambria" w:hAnsi="Cambria" w:cs="Cambria"/>
          <w:sz w:val="24"/>
          <w:szCs w:val="24"/>
        </w:rPr>
      </w:pPr>
      <w:r>
        <w:rPr>
          <w:rFonts w:hint="default" w:ascii="Cambria" w:hAnsi="Cambria" w:cs="Cambria"/>
          <w:sz w:val="24"/>
          <w:szCs w:val="24"/>
        </w:rPr>
        <w:t>Weka merupakan sebuah tools data mining open source yang berbasis java dan berisi kumpulan algoritma machine learning dan data pre-processing. Waikato Environment for Knowledge Analysis adalah kepanjangan dari Weka yang dibuat di Universitas Waikato, New Zealand yang digunakan untuk pendidikan, penelitian, dan aplikasi eksperimen data mining. Weka mampu menyelesaikan masalah-masalah data mining yang ada di dunia, khususnya klasifikasi yang mendasari pendekatan machine learning. Weka dapat digunakan dan diterapkan pada beberapa tingkatan yang berbeda. Weka menyediakan pengimplementasian algoritma pembelajaran state of the art yang dapat diterapkan pada dataset dari command line (Sigit Adi Nugroho; 2018).</w:t>
      </w:r>
    </w:p>
    <w:p>
      <w:pPr>
        <w:spacing w:before="0" w:beforeAutospacing="0" w:after="0" w:afterAutospacing="0" w:line="360" w:lineRule="auto"/>
        <w:ind w:firstLine="720"/>
        <w:jc w:val="both"/>
        <w:rPr>
          <w:rFonts w:hint="default" w:ascii="Cambria" w:hAnsi="Cambria" w:cs="Cambria"/>
          <w:sz w:val="24"/>
          <w:szCs w:val="24"/>
        </w:rPr>
      </w:pPr>
      <w:r>
        <w:rPr>
          <w:rFonts w:hint="default" w:ascii="Cambria" w:hAnsi="Cambria" w:cs="Cambria"/>
          <w:sz w:val="24"/>
          <w:szCs w:val="24"/>
        </w:rPr>
        <w:t>Dalam Weka terdapat tools untuk preprocessing data, clustering, aturan asosiasi, klasifikasi, regresi, dan visualisasi.</w:t>
      </w:r>
    </w:p>
    <w:p>
      <w:pPr>
        <w:spacing w:before="0" w:beforeAutospacing="0" w:after="0" w:afterAutospacing="0" w:line="360" w:lineRule="auto"/>
        <w:ind w:firstLine="720"/>
        <w:jc w:val="both"/>
        <w:rPr>
          <w:rFonts w:hint="default" w:ascii="Cambria" w:hAnsi="Cambria" w:cs="Cambria"/>
          <w:sz w:val="24"/>
          <w:szCs w:val="24"/>
        </w:rPr>
      </w:pPr>
      <w:r>
        <w:rPr>
          <w:rFonts w:hint="default" w:ascii="Cambria" w:hAnsi="Cambria" w:cs="Cambria"/>
          <w:sz w:val="24"/>
          <w:szCs w:val="24"/>
        </w:rPr>
        <w:t>Untuk mengetahuin proses dari penggunaan data mining algoritma C-45 dengan aplikasi weka ini kami menggambil sampel untuk pembuktian pada toko Billy.</w:t>
      </w:r>
    </w:p>
    <w:p>
      <w:pPr>
        <w:spacing w:before="0" w:beforeAutospacing="0" w:after="0" w:afterAutospacing="0" w:line="360" w:lineRule="auto"/>
        <w:ind w:firstLine="720"/>
        <w:jc w:val="both"/>
        <w:rPr>
          <w:rFonts w:hint="default" w:ascii="Cambria" w:hAnsi="Cambria" w:cs="Cambria"/>
          <w:sz w:val="24"/>
          <w:szCs w:val="24"/>
        </w:rPr>
      </w:pPr>
      <w:r>
        <w:rPr>
          <w:rFonts w:hint="default" w:ascii="Cambria" w:hAnsi="Cambria" w:cs="Cambria"/>
          <w:sz w:val="24"/>
          <w:szCs w:val="24"/>
        </w:rPr>
        <w:t>Menurut GL Pritalia dengan judul penelitian “ Penerapan Algoritma C4.5 untuk Penentuan Ketersediaan Barang E-commerce”. Data mining merupakan sebuah serangkaian proses analisa data untuk menemukan suatu pola dari kumpulan data tersebut. Data mining adalah suatu proses yang menggunakan teknik statistik,matematika, kecerdasan buatan, dan mengidentifikasi informasi yang bermanfaat serta pengetahuan dari berbagai databases. Algoritma C4.5 merupakan salah satu teknik klasifikasi yang digunakan pada proses data mining dengan membentuk sebuah pohon keputusan yang direpresentasikan dalam bentuk aturan.C4.5 adalah algoritma yang dibuat oleh Ross Quinlan dan digunakan untuk membuat pohon keputusan. Dalam penelitian ini algoritma C4.5 dugunakan untuk membantu menemukan sejumlah basis  data transaksi penjualan produk makanan tradisional untuk selanjutnya dapat digunakan sebagai pertimbangan dalam membuat strategi pemasaran dan penjualan yang efektif.</w:t>
      </w:r>
    </w:p>
    <w:p>
      <w:pPr>
        <w:spacing w:before="0" w:beforeAutospacing="0" w:after="0" w:afterAutospacing="0" w:line="360" w:lineRule="auto"/>
        <w:jc w:val="both"/>
        <w:rPr>
          <w:rFonts w:hint="default" w:ascii="Cambria" w:hAnsi="Cambria" w:cs="Cambria"/>
          <w:b/>
          <w:sz w:val="24"/>
          <w:szCs w:val="24"/>
        </w:rPr>
      </w:pPr>
      <w:r>
        <w:rPr>
          <w:rFonts w:hint="default" w:ascii="Cambria" w:hAnsi="Cambria" w:cs="Cambria"/>
          <w:b/>
          <w:sz w:val="24"/>
          <w:szCs w:val="24"/>
        </w:rPr>
        <w:t xml:space="preserve">METODE PENELITIAN. </w:t>
      </w:r>
    </w:p>
    <w:p>
      <w:pPr>
        <w:spacing w:before="0" w:beforeAutospacing="0" w:after="0" w:afterAutospacing="0" w:line="360" w:lineRule="auto"/>
        <w:ind w:firstLine="720"/>
        <w:jc w:val="both"/>
        <w:rPr>
          <w:rFonts w:hint="default" w:ascii="Cambria" w:hAnsi="Cambria" w:cs="Cambria"/>
          <w:b/>
          <w:bCs/>
          <w:color w:val="222222"/>
          <w:sz w:val="24"/>
          <w:szCs w:val="24"/>
          <w:shd w:val="clear" w:color="auto" w:fill="FFFFFF"/>
        </w:rPr>
      </w:pPr>
      <w:r>
        <w:rPr>
          <w:rFonts w:hint="default" w:ascii="Cambria" w:hAnsi="Cambria" w:cs="Cambria"/>
          <w:sz w:val="24"/>
          <w:szCs w:val="24"/>
        </w:rPr>
        <w:t xml:space="preserve">Penelitian ini adalah penelitian kualitatif dimana </w:t>
      </w:r>
      <w:r>
        <w:rPr>
          <w:rFonts w:hint="default" w:ascii="Cambria" w:hAnsi="Cambria" w:cs="Cambria"/>
          <w:color w:val="222222"/>
          <w:sz w:val="24"/>
          <w:szCs w:val="24"/>
          <w:shd w:val="clear" w:color="auto" w:fill="FFFFFF"/>
        </w:rPr>
        <w:t>Penelitian kuantitatif adalah sebuah aktivitas dalam memperoleh pengetahuan dengan memakai data yang berbentuk angka, dimana data angka tersebut dipakai untuk menganalisis sesuatu hal yang nantinya dipahami dan diketahui. </w:t>
      </w:r>
      <w:r>
        <w:rPr>
          <w:rFonts w:hint="default" w:ascii="Cambria" w:hAnsi="Cambria" w:cs="Cambria"/>
          <w:b/>
          <w:bCs/>
          <w:color w:val="222222"/>
          <w:sz w:val="24"/>
          <w:szCs w:val="24"/>
          <w:shd w:val="clear" w:color="auto" w:fill="FFFFFF"/>
        </w:rPr>
        <w:t>Kasiram (2008)</w:t>
      </w:r>
    </w:p>
    <w:p>
      <w:pPr>
        <w:spacing w:before="0" w:beforeAutospacing="0" w:after="0" w:afterAutospacing="0" w:line="360" w:lineRule="auto"/>
        <w:ind w:firstLine="720"/>
        <w:jc w:val="both"/>
        <w:rPr>
          <w:rFonts w:hint="default" w:ascii="Cambria" w:hAnsi="Cambria" w:cs="Cambria"/>
          <w:color w:val="444444"/>
          <w:sz w:val="24"/>
          <w:szCs w:val="24"/>
          <w:shd w:val="clear" w:color="auto" w:fill="FFFFFF"/>
        </w:rPr>
      </w:pPr>
      <w:r>
        <w:rPr>
          <w:rFonts w:hint="default" w:ascii="Cambria" w:hAnsi="Cambria" w:cs="Cambria"/>
          <w:bCs/>
          <w:color w:val="222222"/>
          <w:sz w:val="24"/>
          <w:szCs w:val="24"/>
          <w:shd w:val="clear" w:color="auto" w:fill="FFFFFF"/>
        </w:rPr>
        <w:t xml:space="preserve">Adapun data yang diambil menggunakan studi kasus pada toko billy, data-data yang di gunakan adalah data-data toko untuk mengetahuin produk apa saja yang banyak diminati oleh konsumen pada toko tersebut. Studi kasus yang saya ambil studi kasus intrinsic adalah </w:t>
      </w:r>
      <w:r>
        <w:rPr>
          <w:rFonts w:hint="default" w:ascii="Cambria" w:hAnsi="Cambria" w:cs="Cambria"/>
          <w:color w:val="444444"/>
          <w:sz w:val="24"/>
          <w:szCs w:val="24"/>
          <w:shd w:val="clear" w:color="auto" w:fill="FFFFFF"/>
        </w:rPr>
        <w:t>kasus berdasarkan pada minat pribadi atau ketertarikannya pada suatu persoalan. Misalnya, kenakalan remaja, perhitungan data dengan K-Mean dll.</w:t>
      </w:r>
    </w:p>
    <w:p>
      <w:pPr>
        <w:spacing w:before="0" w:beforeAutospacing="0" w:after="0" w:afterAutospacing="0" w:line="360" w:lineRule="auto"/>
        <w:jc w:val="both"/>
        <w:rPr>
          <w:rFonts w:hint="default" w:ascii="Cambria" w:hAnsi="Cambria" w:cs="Cambria"/>
          <w:color w:val="444444"/>
          <w:sz w:val="24"/>
          <w:szCs w:val="24"/>
          <w:shd w:val="clear" w:color="auto" w:fill="FFFFFF"/>
        </w:rPr>
      </w:pPr>
      <w:r>
        <w:rPr>
          <w:rFonts w:hint="default" w:ascii="Cambria" w:hAnsi="Cambria" w:cs="Cambria"/>
          <w:color w:val="444444"/>
          <w:sz w:val="24"/>
          <w:szCs w:val="24"/>
          <w:shd w:val="clear" w:color="auto" w:fill="FFFFFF"/>
        </w:rPr>
        <w:t>Pada penelitian ini menggunakan rumus Entropi</w:t>
      </w:r>
    </w:p>
    <w:p>
      <w:pPr>
        <w:spacing w:before="0" w:beforeAutospacing="0" w:after="0" w:afterAutospacing="0" w:line="360" w:lineRule="auto"/>
        <w:jc w:val="center"/>
        <w:rPr>
          <w:rFonts w:hint="default" w:ascii="Cambria" w:hAnsi="Cambria" w:cs="Cambria"/>
          <w:sz w:val="24"/>
          <w:szCs w:val="24"/>
        </w:rPr>
      </w:pPr>
      <w:r>
        <w:rPr>
          <w:rFonts w:hint="default" w:ascii="Cambria" w:hAnsi="Cambria" w:cs="Cambria"/>
          <w:sz w:val="24"/>
          <w:szCs w:val="24"/>
        </w:rPr>
        <w:drawing>
          <wp:inline distT="0" distB="0" distL="0" distR="0">
            <wp:extent cx="2533650" cy="409575"/>
            <wp:effectExtent l="0" t="0" r="0" b="9525"/>
            <wp:docPr id="3" name="Picture 3" descr="C:\Users\Lenovo\AppData\Local\Temp\ksohtml9188\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Lenovo\AppData\Local\Temp\ksohtml9188\wps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533650" cy="409575"/>
                    </a:xfrm>
                    <a:prstGeom prst="rect">
                      <a:avLst/>
                    </a:prstGeom>
                    <a:noFill/>
                    <a:ln>
                      <a:noFill/>
                    </a:ln>
                  </pic:spPr>
                </pic:pic>
              </a:graphicData>
            </a:graphic>
          </wp:inline>
        </w:drawing>
      </w:r>
    </w:p>
    <w:p>
      <w:pPr>
        <w:spacing w:before="0" w:beforeAutospacing="0" w:after="0" w:afterAutospacing="0" w:line="360" w:lineRule="auto"/>
        <w:rPr>
          <w:rFonts w:hint="default" w:ascii="Cambria" w:hAnsi="Cambria" w:cs="Cambria"/>
          <w:sz w:val="24"/>
          <w:szCs w:val="24"/>
        </w:rPr>
      </w:pPr>
      <w:r>
        <w:rPr>
          <w:rFonts w:hint="default" w:ascii="Cambria" w:hAnsi="Cambria" w:eastAsia="Arial" w:cs="Cambria"/>
          <w:sz w:val="24"/>
          <w:szCs w:val="24"/>
          <w:shd w:val="clear" w:color="auto" w:fill="FFFFFF"/>
        </w:rPr>
        <w:t>Keterangan:</w:t>
      </w:r>
      <w:r>
        <w:rPr>
          <w:rFonts w:hint="default" w:ascii="Cambria" w:hAnsi="Cambria" w:eastAsia="Arial" w:cs="Cambria"/>
          <w:sz w:val="24"/>
          <w:szCs w:val="24"/>
          <w:shd w:val="clear" w:color="auto" w:fill="FFFFFF"/>
        </w:rPr>
        <w:br w:type="textWrapping"/>
      </w:r>
      <w:r>
        <w:rPr>
          <w:rFonts w:hint="default" w:ascii="Cambria" w:hAnsi="Cambria" w:eastAsia="Arial" w:cs="Cambria"/>
          <w:sz w:val="24"/>
          <w:szCs w:val="24"/>
          <w:shd w:val="clear" w:color="auto" w:fill="FFFFFF"/>
        </w:rPr>
        <w:t xml:space="preserve">• </w:t>
      </w:r>
      <w:r>
        <w:rPr>
          <w:rStyle w:val="8"/>
          <w:rFonts w:hint="default" w:ascii="Cambria" w:hAnsi="Cambria" w:eastAsia="Arial" w:cs="Cambria"/>
          <w:sz w:val="24"/>
          <w:szCs w:val="24"/>
          <w:shd w:val="clear" w:color="auto" w:fill="FFFFFF"/>
        </w:rPr>
        <w:t>S</w:t>
      </w:r>
      <w:r>
        <w:rPr>
          <w:rFonts w:hint="default" w:ascii="Cambria" w:hAnsi="Cambria" w:eastAsia="Arial" w:cs="Cambria"/>
          <w:sz w:val="24"/>
          <w:szCs w:val="24"/>
          <w:shd w:val="clear" w:color="auto" w:fill="FFFFFF"/>
        </w:rPr>
        <w:t xml:space="preserve"> adalah himpunan (dataset) kasus</w:t>
      </w:r>
      <w:r>
        <w:rPr>
          <w:rFonts w:hint="default" w:ascii="Cambria" w:hAnsi="Cambria" w:eastAsia="Arial" w:cs="Cambria"/>
          <w:sz w:val="24"/>
          <w:szCs w:val="24"/>
          <w:shd w:val="clear" w:color="auto" w:fill="FFFFFF"/>
        </w:rPr>
        <w:br w:type="textWrapping"/>
      </w:r>
      <w:r>
        <w:rPr>
          <w:rFonts w:hint="default" w:ascii="Cambria" w:hAnsi="Cambria" w:eastAsia="Arial" w:cs="Cambria"/>
          <w:sz w:val="24"/>
          <w:szCs w:val="24"/>
          <w:shd w:val="clear" w:color="auto" w:fill="FFFFFF"/>
        </w:rPr>
        <w:t xml:space="preserve">• </w:t>
      </w:r>
      <w:r>
        <w:rPr>
          <w:rStyle w:val="8"/>
          <w:rFonts w:hint="default" w:ascii="Cambria" w:hAnsi="Cambria" w:eastAsia="Arial" w:cs="Cambria"/>
          <w:sz w:val="24"/>
          <w:szCs w:val="24"/>
          <w:shd w:val="clear" w:color="auto" w:fill="FFFFFF"/>
        </w:rPr>
        <w:t>k</w:t>
      </w:r>
      <w:r>
        <w:rPr>
          <w:rFonts w:hint="default" w:ascii="Cambria" w:hAnsi="Cambria" w:eastAsia="Arial" w:cs="Cambria"/>
          <w:sz w:val="24"/>
          <w:szCs w:val="24"/>
          <w:shd w:val="clear" w:color="auto" w:fill="FFFFFF"/>
        </w:rPr>
        <w:t xml:space="preserve"> adalah banyaknya partisi </w:t>
      </w:r>
      <w:r>
        <w:rPr>
          <w:rStyle w:val="8"/>
          <w:rFonts w:hint="default" w:ascii="Cambria" w:hAnsi="Cambria" w:eastAsia="Arial" w:cs="Cambria"/>
          <w:sz w:val="24"/>
          <w:szCs w:val="24"/>
          <w:shd w:val="clear" w:color="auto" w:fill="FFFFFF"/>
        </w:rPr>
        <w:t>S</w:t>
      </w:r>
      <w:r>
        <w:rPr>
          <w:rFonts w:hint="default" w:ascii="Cambria" w:hAnsi="Cambria" w:eastAsia="Arial" w:cs="Cambria"/>
          <w:sz w:val="24"/>
          <w:szCs w:val="24"/>
          <w:shd w:val="clear" w:color="auto" w:fill="FFFFFF"/>
        </w:rPr>
        <w:br w:type="textWrapping"/>
      </w:r>
      <w:r>
        <w:rPr>
          <w:rFonts w:hint="default" w:ascii="Cambria" w:hAnsi="Cambria" w:eastAsia="Arial" w:cs="Cambria"/>
          <w:sz w:val="24"/>
          <w:szCs w:val="24"/>
          <w:shd w:val="clear" w:color="auto" w:fill="FFFFFF"/>
        </w:rPr>
        <w:t xml:space="preserve">• </w:t>
      </w:r>
      <w:r>
        <w:rPr>
          <w:rStyle w:val="8"/>
          <w:rFonts w:hint="default" w:ascii="Cambria" w:hAnsi="Cambria" w:eastAsia="Arial" w:cs="Cambria"/>
          <w:sz w:val="24"/>
          <w:szCs w:val="24"/>
          <w:shd w:val="clear" w:color="auto" w:fill="FFFFFF"/>
        </w:rPr>
        <w:t>p</w:t>
      </w:r>
      <w:r>
        <w:rPr>
          <w:rStyle w:val="8"/>
          <w:rFonts w:hint="default" w:ascii="Cambria" w:hAnsi="Cambria" w:eastAsia="Arial" w:cs="Cambria"/>
          <w:sz w:val="24"/>
          <w:szCs w:val="24"/>
          <w:shd w:val="clear" w:color="auto" w:fill="FFFFFF"/>
          <w:vertAlign w:val="subscript"/>
        </w:rPr>
        <w:t>j</w:t>
      </w:r>
      <w:r>
        <w:rPr>
          <w:rFonts w:hint="default" w:ascii="Cambria" w:hAnsi="Cambria" w:eastAsia="Arial" w:cs="Cambria"/>
          <w:sz w:val="24"/>
          <w:szCs w:val="24"/>
          <w:shd w:val="clear" w:color="auto" w:fill="FFFFFF"/>
        </w:rPr>
        <w:t xml:space="preserve"> adalah probabilitas yang di dapat dari Sum(Ya) dibagi Total Kasus.</w:t>
      </w:r>
    </w:p>
    <w:p>
      <w:pPr>
        <w:pStyle w:val="6"/>
        <w:shd w:val="clear" w:color="auto" w:fill="FFFFFF"/>
        <w:spacing w:before="0" w:beforeAutospacing="0" w:after="0" w:afterAutospacing="0" w:line="360" w:lineRule="auto"/>
        <w:jc w:val="both"/>
        <w:textAlignment w:val="baseline"/>
        <w:rPr>
          <w:rFonts w:hint="default" w:ascii="Cambria" w:hAnsi="Cambria" w:eastAsia="Arial" w:cs="Cambria"/>
          <w:sz w:val="24"/>
          <w:szCs w:val="24"/>
          <w:shd w:val="clear" w:color="auto" w:fill="FFFFFF"/>
        </w:rPr>
      </w:pPr>
      <w:r>
        <w:rPr>
          <w:rFonts w:hint="default" w:ascii="Cambria" w:hAnsi="Cambria" w:eastAsia="Arial" w:cs="Cambria"/>
          <w:sz w:val="24"/>
          <w:szCs w:val="24"/>
          <w:shd w:val="clear" w:color="auto" w:fill="FFFFFF"/>
        </w:rPr>
        <w:t>Dan pemilihan atribut menggunakan Gaint Ration</w:t>
      </w:r>
    </w:p>
    <w:p>
      <w:pPr>
        <w:pStyle w:val="6"/>
        <w:shd w:val="clear" w:color="auto" w:fill="FFFFFF"/>
        <w:spacing w:before="0" w:beforeAutospacing="0" w:after="0" w:afterAutospacing="0"/>
        <w:jc w:val="center"/>
        <w:textAlignment w:val="baseline"/>
        <w:rPr>
          <w:rFonts w:hint="default" w:ascii="Cambria" w:hAnsi="Cambria" w:cs="Cambria"/>
          <w:sz w:val="24"/>
          <w:szCs w:val="24"/>
        </w:rPr>
      </w:pPr>
      <w:r>
        <w:rPr>
          <w:rFonts w:hint="default" w:ascii="Cambria" w:hAnsi="Cambria" w:cs="Cambria"/>
          <w:sz w:val="24"/>
          <w:szCs w:val="24"/>
        </w:rPr>
        <w:drawing>
          <wp:inline distT="0" distB="0" distL="0" distR="0">
            <wp:extent cx="2676525" cy="419100"/>
            <wp:effectExtent l="0" t="0" r="9525" b="0"/>
            <wp:docPr id="4" name="Picture 4" descr="C:\Users\Lenovo\AppData\Local\Temp\ksohtml9188\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Lenovo\AppData\Local\Temp\ksohtml9188\wps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676525" cy="419100"/>
                    </a:xfrm>
                    <a:prstGeom prst="rect">
                      <a:avLst/>
                    </a:prstGeom>
                    <a:noFill/>
                    <a:ln>
                      <a:noFill/>
                    </a:ln>
                  </pic:spPr>
                </pic:pic>
              </a:graphicData>
            </a:graphic>
          </wp:inline>
        </w:drawing>
      </w:r>
    </w:p>
    <w:p>
      <w:pPr>
        <w:pStyle w:val="6"/>
        <w:shd w:val="clear" w:color="auto" w:fill="FFFFFF"/>
        <w:spacing w:before="0" w:beforeAutospacing="0" w:after="0" w:afterAutospacing="0"/>
        <w:jc w:val="both"/>
        <w:textAlignment w:val="baseline"/>
        <w:rPr>
          <w:rFonts w:hint="default" w:ascii="Cambria" w:hAnsi="Cambria" w:eastAsia="Arial" w:cs="Cambria"/>
          <w:sz w:val="24"/>
          <w:szCs w:val="24"/>
          <w:shd w:val="clear" w:color="auto" w:fill="FFFFFF"/>
        </w:rPr>
      </w:pPr>
      <w:r>
        <w:rPr>
          <w:rFonts w:hint="default" w:ascii="Cambria" w:hAnsi="Cambria" w:eastAsia="Arial" w:cs="Cambria"/>
          <w:sz w:val="24"/>
          <w:szCs w:val="24"/>
          <w:shd w:val="clear" w:color="auto" w:fill="FFFFFF"/>
        </w:rPr>
        <w:t>Dimana:</w:t>
      </w:r>
      <w:r>
        <w:rPr>
          <w:rFonts w:hint="default" w:ascii="Cambria" w:hAnsi="Cambria" w:eastAsia="Arial" w:cs="Cambria"/>
          <w:sz w:val="24"/>
          <w:szCs w:val="24"/>
          <w:shd w:val="clear" w:color="auto" w:fill="FFFFFF"/>
        </w:rPr>
        <w:br w:type="textWrapping"/>
      </w:r>
      <w:r>
        <w:rPr>
          <w:rFonts w:hint="default" w:ascii="Cambria" w:hAnsi="Cambria" w:eastAsia="Arial" w:cs="Cambria"/>
          <w:sz w:val="24"/>
          <w:szCs w:val="24"/>
          <w:shd w:val="clear" w:color="auto" w:fill="FFFFFF"/>
        </w:rPr>
        <w:t>a = atribut.</w:t>
      </w:r>
    </w:p>
    <w:p>
      <w:pPr>
        <w:pStyle w:val="6"/>
        <w:shd w:val="clear" w:color="auto" w:fill="FFFFFF"/>
        <w:spacing w:before="0" w:beforeAutospacing="0" w:after="0" w:afterAutospacing="0"/>
        <w:jc w:val="both"/>
        <w:textAlignment w:val="baseline"/>
        <w:rPr>
          <w:rFonts w:hint="default" w:ascii="Cambria" w:hAnsi="Cambria" w:eastAsia="Arial" w:cs="Cambria"/>
          <w:sz w:val="24"/>
          <w:szCs w:val="24"/>
          <w:shd w:val="clear" w:color="auto" w:fill="FFFFFF"/>
        </w:rPr>
      </w:pPr>
      <w:r>
        <w:rPr>
          <w:rFonts w:hint="default" w:ascii="Cambria" w:hAnsi="Cambria" w:eastAsia="Arial" w:cs="Cambria"/>
          <w:sz w:val="24"/>
          <w:szCs w:val="24"/>
          <w:shd w:val="clear" w:color="auto" w:fill="FFFFFF"/>
        </w:rPr>
        <w:t>gain(a) = information gain pada atribut a</w:t>
      </w:r>
    </w:p>
    <w:p>
      <w:pPr>
        <w:pStyle w:val="6"/>
        <w:shd w:val="clear" w:color="auto" w:fill="FFFFFF"/>
        <w:spacing w:before="0" w:beforeAutospacing="0" w:after="0" w:afterAutospacing="0"/>
        <w:jc w:val="both"/>
        <w:textAlignment w:val="baseline"/>
        <w:rPr>
          <w:rFonts w:hint="default" w:ascii="Cambria" w:hAnsi="Cambria" w:eastAsia="Arial" w:cs="Cambria"/>
          <w:sz w:val="24"/>
          <w:szCs w:val="24"/>
          <w:shd w:val="clear" w:color="auto" w:fill="FFFFFF"/>
        </w:rPr>
      </w:pPr>
      <w:r>
        <w:rPr>
          <w:rFonts w:hint="default" w:ascii="Cambria" w:hAnsi="Cambria" w:eastAsia="Arial" w:cs="Cambria"/>
          <w:sz w:val="24"/>
          <w:szCs w:val="24"/>
          <w:shd w:val="clear" w:color="auto" w:fill="FFFFFF"/>
        </w:rPr>
        <w:t>Split(a) = split information pada atribut a</w:t>
      </w:r>
    </w:p>
    <w:p>
      <w:pPr>
        <w:pStyle w:val="6"/>
        <w:shd w:val="clear" w:color="auto" w:fill="FFFFFF"/>
        <w:spacing w:before="0" w:beforeAutospacing="0" w:after="0" w:afterAutospacing="0" w:line="360" w:lineRule="auto"/>
        <w:jc w:val="both"/>
        <w:textAlignment w:val="baseline"/>
        <w:rPr>
          <w:rFonts w:hint="default" w:ascii="Cambria" w:hAnsi="Cambria" w:eastAsia="Arial" w:cs="Cambria"/>
          <w:sz w:val="24"/>
          <w:szCs w:val="24"/>
          <w:shd w:val="clear" w:color="auto" w:fill="FFFFFF"/>
        </w:rPr>
      </w:pPr>
    </w:p>
    <w:p>
      <w:pPr>
        <w:pStyle w:val="6"/>
        <w:shd w:val="clear" w:color="auto" w:fill="FFFFFF"/>
        <w:spacing w:before="0" w:beforeAutospacing="0" w:after="0" w:afterAutospacing="0" w:line="360" w:lineRule="auto"/>
        <w:jc w:val="both"/>
        <w:textAlignment w:val="baseline"/>
        <w:rPr>
          <w:rFonts w:hint="default" w:ascii="Cambria" w:hAnsi="Cambria" w:eastAsia="Arial" w:cs="Cambria"/>
          <w:sz w:val="24"/>
          <w:szCs w:val="24"/>
          <w:shd w:val="clear" w:color="auto" w:fill="FFFFFF"/>
        </w:rPr>
      </w:pPr>
      <w:r>
        <w:rPr>
          <w:rFonts w:hint="default" w:ascii="Cambria" w:hAnsi="Cambria" w:eastAsia="Arial" w:cs="Cambria"/>
          <w:sz w:val="24"/>
          <w:szCs w:val="24"/>
          <w:shd w:val="clear" w:color="auto" w:fill="FFFFFF"/>
        </w:rPr>
        <w:t>berikut adalah alur dari penelitian yang dilakukan , sebagai berikut :</w:t>
      </w:r>
    </w:p>
    <w:p>
      <w:pPr>
        <w:spacing w:before="0" w:beforeAutospacing="0" w:after="0" w:afterAutospacing="0" w:line="240" w:lineRule="auto"/>
        <w:jc w:val="center"/>
        <w:rPr>
          <w:rFonts w:hint="default" w:ascii="Cambria" w:hAnsi="Cambria" w:cs="Cambria"/>
          <w:b/>
          <w:sz w:val="24"/>
          <w:szCs w:val="24"/>
        </w:rPr>
      </w:pPr>
      <w:r>
        <w:rPr>
          <w:rFonts w:hint="default" w:ascii="Cambria" w:hAnsi="Cambria" w:cs="Cambria"/>
          <w:b/>
          <w:sz w:val="24"/>
          <w:szCs w:val="24"/>
        </w:rPr>
        <w:drawing>
          <wp:inline distT="0" distB="0" distL="0" distR="0">
            <wp:extent cx="2590800" cy="23145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590800" cy="2314575"/>
                    </a:xfrm>
                    <a:prstGeom prst="rect">
                      <a:avLst/>
                    </a:prstGeom>
                    <a:noFill/>
                    <a:ln>
                      <a:noFill/>
                    </a:ln>
                  </pic:spPr>
                </pic:pic>
              </a:graphicData>
            </a:graphic>
          </wp:inline>
        </w:drawing>
      </w:r>
    </w:p>
    <w:p>
      <w:pPr>
        <w:spacing w:before="0" w:beforeAutospacing="0" w:after="0" w:afterAutospacing="0" w:line="240" w:lineRule="auto"/>
        <w:jc w:val="both"/>
        <w:rPr>
          <w:rFonts w:hint="default" w:ascii="Cambria" w:hAnsi="Cambria" w:cs="Cambria"/>
          <w:b/>
          <w:sz w:val="24"/>
          <w:szCs w:val="24"/>
        </w:rPr>
      </w:pPr>
    </w:p>
    <w:p>
      <w:pPr>
        <w:spacing w:before="0" w:beforeAutospacing="0" w:after="0" w:afterAutospacing="0" w:line="360" w:lineRule="auto"/>
        <w:jc w:val="both"/>
        <w:rPr>
          <w:rFonts w:hint="default" w:ascii="Cambria" w:hAnsi="Cambria" w:cs="Cambria"/>
          <w:b/>
          <w:sz w:val="24"/>
          <w:szCs w:val="24"/>
        </w:rPr>
      </w:pPr>
      <w:r>
        <w:rPr>
          <w:rFonts w:hint="default" w:ascii="Cambria" w:hAnsi="Cambria" w:cs="Cambria"/>
          <w:b/>
          <w:sz w:val="24"/>
          <w:szCs w:val="24"/>
        </w:rPr>
        <w:t>HASIL DAN PEMBAHASAN.</w:t>
      </w:r>
    </w:p>
    <w:p>
      <w:pPr>
        <w:spacing w:before="0" w:beforeAutospacing="0" w:after="0" w:afterAutospacing="0" w:line="360" w:lineRule="auto"/>
        <w:ind w:firstLine="720"/>
        <w:jc w:val="both"/>
        <w:rPr>
          <w:rFonts w:hint="default" w:ascii="Cambria" w:hAnsi="Cambria" w:cs="Cambria"/>
          <w:sz w:val="24"/>
          <w:szCs w:val="24"/>
        </w:rPr>
      </w:pPr>
      <w:r>
        <w:rPr>
          <w:rFonts w:hint="default" w:ascii="Cambria" w:hAnsi="Cambria" w:cs="Cambria"/>
          <w:sz w:val="24"/>
          <w:szCs w:val="24"/>
        </w:rPr>
        <w:t xml:space="preserve">Adapun bahan dari penelitian ini adalah data toko billy , yang berdiri pada tahun 2014 di kota jambi. Dengan menggunakan perhitungan data mining algoritma C-45 ini kita dapat mengetahui data yang ingin kita ketahuin dengan cepat, akurat dan efisien. Berikut adalah data yang di buat dalam bentuk kolom tabel. </w:t>
      </w:r>
    </w:p>
    <w:p>
      <w:pPr>
        <w:spacing w:before="0" w:beforeAutospacing="0" w:after="0" w:afterAutospacing="0" w:line="360" w:lineRule="auto"/>
        <w:jc w:val="both"/>
        <w:rPr>
          <w:rFonts w:hint="default" w:ascii="Cambria" w:hAnsi="Cambria" w:cs="Cambria"/>
          <w:bCs/>
          <w:sz w:val="24"/>
          <w:szCs w:val="24"/>
        </w:rPr>
      </w:pPr>
      <w:r>
        <w:rPr>
          <w:rFonts w:hint="default" w:ascii="Cambria" w:hAnsi="Cambria" w:cs="Cambria"/>
          <w:b/>
          <w:bCs/>
          <w:sz w:val="24"/>
          <w:szCs w:val="24"/>
        </w:rPr>
        <w:t xml:space="preserve">Tabel 1. Sampel </w:t>
      </w:r>
      <w:r>
        <w:rPr>
          <w:rFonts w:hint="default" w:ascii="Cambria" w:hAnsi="Cambria" w:cs="Cambria"/>
          <w:bCs/>
          <w:sz w:val="24"/>
          <w:szCs w:val="24"/>
        </w:rPr>
        <w:t>Data pemesanan pada toko billy perhari.</w:t>
      </w:r>
    </w:p>
    <w:p>
      <w:pPr>
        <w:spacing w:before="0" w:beforeAutospacing="0" w:after="0" w:afterAutospacing="0" w:line="240" w:lineRule="auto"/>
        <w:jc w:val="both"/>
        <w:rPr>
          <w:rFonts w:hint="default" w:ascii="Cambria" w:hAnsi="Cambria" w:cs="Cambria"/>
          <w:b/>
          <w:bCs/>
          <w:sz w:val="24"/>
          <w:szCs w:val="24"/>
        </w:rPr>
      </w:pPr>
      <w:r>
        <w:rPr>
          <w:rFonts w:hint="default" w:ascii="Cambria" w:hAnsi="Cambria" w:cs="Cambria"/>
          <w:b/>
          <w:bCs/>
          <w:sz w:val="24"/>
          <w:szCs w:val="24"/>
        </w:rPr>
        <w:drawing>
          <wp:inline distT="0" distB="0" distL="0" distR="0">
            <wp:extent cx="5485130" cy="3587750"/>
            <wp:effectExtent l="0" t="0" r="1270" b="127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485130" cy="3587750"/>
                    </a:xfrm>
                    <a:prstGeom prst="rect">
                      <a:avLst/>
                    </a:prstGeom>
                    <a:noFill/>
                    <a:ln>
                      <a:noFill/>
                    </a:ln>
                  </pic:spPr>
                </pic:pic>
              </a:graphicData>
            </a:graphic>
          </wp:inline>
        </w:drawing>
      </w:r>
    </w:p>
    <w:p>
      <w:pPr>
        <w:spacing w:before="0" w:beforeAutospacing="0" w:after="0" w:afterAutospacing="0" w:line="360" w:lineRule="auto"/>
        <w:jc w:val="both"/>
        <w:rPr>
          <w:rFonts w:hint="default" w:ascii="Cambria" w:hAnsi="Cambria" w:cs="Cambria"/>
          <w:b/>
          <w:bCs/>
          <w:sz w:val="24"/>
          <w:szCs w:val="24"/>
        </w:rPr>
      </w:pPr>
    </w:p>
    <w:p>
      <w:pPr>
        <w:spacing w:before="0" w:beforeAutospacing="0" w:after="0" w:afterAutospacing="0" w:line="360" w:lineRule="auto"/>
        <w:jc w:val="both"/>
        <w:rPr>
          <w:rFonts w:hint="default" w:ascii="Cambria" w:hAnsi="Cambria" w:cs="Cambria"/>
          <w:bCs/>
          <w:sz w:val="24"/>
          <w:szCs w:val="24"/>
        </w:rPr>
      </w:pPr>
      <w:r>
        <w:rPr>
          <w:rFonts w:hint="default" w:ascii="Cambria" w:hAnsi="Cambria" w:cs="Cambria"/>
          <w:b/>
          <w:bCs/>
          <w:sz w:val="24"/>
          <w:szCs w:val="24"/>
        </w:rPr>
        <w:t xml:space="preserve">Tabel 2. </w:t>
      </w:r>
      <w:r>
        <w:rPr>
          <w:rFonts w:hint="default" w:ascii="Cambria" w:hAnsi="Cambria" w:cs="Cambria"/>
          <w:bCs/>
          <w:sz w:val="24"/>
          <w:szCs w:val="24"/>
        </w:rPr>
        <w:t>Sampel penjualan total / hari.</w:t>
      </w:r>
    </w:p>
    <w:p>
      <w:pPr>
        <w:spacing w:before="0" w:beforeAutospacing="0" w:after="0" w:afterAutospacing="0" w:line="240" w:lineRule="auto"/>
        <w:jc w:val="both"/>
        <w:rPr>
          <w:rFonts w:hint="default" w:ascii="Cambria" w:hAnsi="Cambria" w:cs="Cambria"/>
          <w:b/>
          <w:bCs/>
          <w:sz w:val="24"/>
          <w:szCs w:val="24"/>
        </w:rPr>
      </w:pPr>
      <w:r>
        <w:rPr>
          <w:rFonts w:hint="default" w:ascii="Cambria" w:hAnsi="Cambria" w:cs="Cambria"/>
          <w:b/>
          <w:bCs/>
          <w:sz w:val="24"/>
          <w:szCs w:val="24"/>
        </w:rPr>
        <w:drawing>
          <wp:inline distT="0" distB="0" distL="0" distR="0">
            <wp:extent cx="4776470" cy="2755900"/>
            <wp:effectExtent l="0" t="0" r="508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776470" cy="2755900"/>
                    </a:xfrm>
                    <a:prstGeom prst="rect">
                      <a:avLst/>
                    </a:prstGeom>
                    <a:noFill/>
                    <a:ln>
                      <a:noFill/>
                    </a:ln>
                  </pic:spPr>
                </pic:pic>
              </a:graphicData>
            </a:graphic>
          </wp:inline>
        </w:drawing>
      </w:r>
    </w:p>
    <w:p>
      <w:pPr>
        <w:spacing w:before="0" w:beforeAutospacing="0" w:after="0" w:afterAutospacing="0" w:line="360" w:lineRule="auto"/>
        <w:ind w:firstLine="720"/>
        <w:jc w:val="both"/>
        <w:rPr>
          <w:rFonts w:hint="default" w:ascii="Cambria" w:hAnsi="Cambria" w:cs="Cambria"/>
          <w:bCs/>
          <w:sz w:val="24"/>
          <w:szCs w:val="24"/>
        </w:rPr>
      </w:pPr>
      <w:r>
        <w:rPr>
          <w:rFonts w:hint="default" w:ascii="Cambria" w:hAnsi="Cambria" w:cs="Cambria"/>
          <w:bCs/>
          <w:sz w:val="24"/>
          <w:szCs w:val="24"/>
        </w:rPr>
        <w:t>Pada tabel  ini adalah hasil yang diperoleh dengan menggunakan perhitungan entropy dan gain untuk mengetahuin produk yang banyak diminati dalam penjualan pada toko billy.</w:t>
      </w:r>
    </w:p>
    <w:p>
      <w:pPr>
        <w:spacing w:before="0" w:beforeAutospacing="0" w:after="0" w:afterAutospacing="0" w:line="360" w:lineRule="auto"/>
        <w:jc w:val="both"/>
        <w:rPr>
          <w:rFonts w:hint="default" w:ascii="Cambria" w:hAnsi="Cambria" w:cs="Cambria"/>
          <w:b/>
          <w:bCs/>
          <w:sz w:val="24"/>
          <w:szCs w:val="24"/>
        </w:rPr>
      </w:pPr>
    </w:p>
    <w:p>
      <w:pPr>
        <w:spacing w:before="0" w:beforeAutospacing="0" w:after="0" w:afterAutospacing="0" w:line="360" w:lineRule="auto"/>
        <w:jc w:val="both"/>
        <w:rPr>
          <w:rFonts w:hint="default" w:ascii="Cambria" w:hAnsi="Cambria" w:cs="Cambria"/>
          <w:bCs/>
          <w:sz w:val="24"/>
          <w:szCs w:val="24"/>
        </w:rPr>
      </w:pPr>
      <w:r>
        <w:rPr>
          <w:rFonts w:hint="default" w:ascii="Cambria" w:hAnsi="Cambria" w:cs="Cambria"/>
          <w:b/>
          <w:bCs/>
          <w:sz w:val="24"/>
          <w:szCs w:val="24"/>
        </w:rPr>
        <w:t xml:space="preserve">Tabel 3 </w:t>
      </w:r>
      <w:r>
        <w:rPr>
          <w:rFonts w:hint="default" w:ascii="Cambria" w:hAnsi="Cambria" w:cs="Cambria"/>
          <w:bCs/>
          <w:sz w:val="24"/>
          <w:szCs w:val="24"/>
        </w:rPr>
        <w:t>Sampel toko agsel dengan perhitungan Entropy dan Gain dengan menggunakan Microsoff  Excell sebagai berikut :</w:t>
      </w:r>
    </w:p>
    <w:p>
      <w:pPr>
        <w:spacing w:before="0" w:beforeAutospacing="0" w:after="0" w:afterAutospacing="0" w:line="240" w:lineRule="auto"/>
        <w:jc w:val="both"/>
        <w:rPr>
          <w:rFonts w:hint="default" w:ascii="Cambria" w:hAnsi="Cambria" w:cs="Cambria"/>
          <w:b/>
          <w:bCs/>
          <w:sz w:val="24"/>
          <w:szCs w:val="24"/>
        </w:rPr>
      </w:pPr>
      <w:r>
        <w:rPr>
          <w:rFonts w:hint="default" w:ascii="Cambria" w:hAnsi="Cambria" w:cs="Cambria"/>
          <w:b/>
          <w:bCs/>
          <w:sz w:val="24"/>
          <w:szCs w:val="24"/>
        </w:rPr>
        <w:drawing>
          <wp:inline distT="0" distB="0" distL="0" distR="0">
            <wp:extent cx="4754245" cy="3732530"/>
            <wp:effectExtent l="0" t="0" r="8255"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754245" cy="3732530"/>
                    </a:xfrm>
                    <a:prstGeom prst="rect">
                      <a:avLst/>
                    </a:prstGeom>
                    <a:noFill/>
                    <a:ln>
                      <a:noFill/>
                    </a:ln>
                  </pic:spPr>
                </pic:pic>
              </a:graphicData>
            </a:graphic>
          </wp:inline>
        </w:drawing>
      </w:r>
    </w:p>
    <w:p>
      <w:pPr>
        <w:spacing w:before="0" w:beforeAutospacing="0" w:after="0" w:afterAutospacing="0" w:line="240" w:lineRule="auto"/>
        <w:jc w:val="both"/>
        <w:rPr>
          <w:rFonts w:hint="default" w:ascii="Cambria" w:hAnsi="Cambria" w:cs="Cambria"/>
          <w:b/>
          <w:bCs/>
          <w:sz w:val="24"/>
          <w:szCs w:val="24"/>
        </w:rPr>
      </w:pPr>
    </w:p>
    <w:p>
      <w:pPr>
        <w:spacing w:before="0" w:beforeAutospacing="0" w:after="0" w:afterAutospacing="0" w:line="360" w:lineRule="auto"/>
        <w:jc w:val="both"/>
        <w:rPr>
          <w:rFonts w:hint="default" w:ascii="Cambria" w:hAnsi="Cambria" w:cs="Cambria"/>
          <w:bCs/>
          <w:sz w:val="24"/>
          <w:szCs w:val="24"/>
        </w:rPr>
      </w:pPr>
      <w:r>
        <w:rPr>
          <w:rFonts w:hint="default" w:ascii="Cambria" w:hAnsi="Cambria" w:cs="Cambria"/>
          <w:b/>
          <w:bCs/>
          <w:sz w:val="24"/>
          <w:szCs w:val="24"/>
        </w:rPr>
        <w:t>Tabel 4.</w:t>
      </w:r>
      <w:r>
        <w:rPr>
          <w:rFonts w:hint="default" w:ascii="Cambria" w:hAnsi="Cambria" w:cs="Cambria"/>
          <w:bCs/>
          <w:sz w:val="24"/>
          <w:szCs w:val="24"/>
        </w:rPr>
        <w:t xml:space="preserve"> Data entropy dan gain setelah menjadi rule, sebagai berikut :</w:t>
      </w:r>
    </w:p>
    <w:p>
      <w:pPr>
        <w:spacing w:before="0" w:beforeAutospacing="0" w:after="0" w:afterAutospacing="0" w:line="240" w:lineRule="auto"/>
        <w:jc w:val="both"/>
        <w:rPr>
          <w:rFonts w:hint="default" w:ascii="Cambria" w:hAnsi="Cambria" w:cs="Cambria"/>
          <w:sz w:val="24"/>
          <w:szCs w:val="24"/>
        </w:rPr>
      </w:pPr>
      <w:r>
        <w:rPr>
          <w:rFonts w:hint="default" w:ascii="Cambria" w:hAnsi="Cambria" w:cs="Cambria"/>
          <w:sz w:val="24"/>
          <w:szCs w:val="24"/>
        </w:rPr>
        <w:drawing>
          <wp:inline distT="0" distB="0" distL="0" distR="0">
            <wp:extent cx="4349115" cy="2867025"/>
            <wp:effectExtent l="0" t="0" r="1333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349115" cy="2867025"/>
                    </a:xfrm>
                    <a:prstGeom prst="rect">
                      <a:avLst/>
                    </a:prstGeom>
                    <a:noFill/>
                    <a:ln>
                      <a:noFill/>
                    </a:ln>
                  </pic:spPr>
                </pic:pic>
              </a:graphicData>
            </a:graphic>
          </wp:inline>
        </w:drawing>
      </w:r>
    </w:p>
    <w:p>
      <w:pPr>
        <w:spacing w:before="0" w:beforeAutospacing="0" w:after="0" w:afterAutospacing="0" w:line="240" w:lineRule="auto"/>
        <w:jc w:val="both"/>
        <w:rPr>
          <w:rFonts w:hint="default" w:ascii="Cambria" w:hAnsi="Cambria" w:cs="Cambria"/>
          <w:b/>
          <w:sz w:val="24"/>
          <w:szCs w:val="24"/>
        </w:rPr>
      </w:pPr>
    </w:p>
    <w:p>
      <w:pPr>
        <w:spacing w:before="0" w:beforeAutospacing="0" w:after="0" w:afterAutospacing="0" w:line="360" w:lineRule="auto"/>
        <w:jc w:val="both"/>
        <w:rPr>
          <w:rFonts w:hint="default" w:ascii="Cambria" w:hAnsi="Cambria" w:cs="Cambria"/>
          <w:b/>
          <w:sz w:val="24"/>
          <w:szCs w:val="24"/>
        </w:rPr>
      </w:pPr>
    </w:p>
    <w:p>
      <w:pPr>
        <w:spacing w:before="0" w:beforeAutospacing="0" w:after="0" w:afterAutospacing="0" w:line="360" w:lineRule="auto"/>
        <w:jc w:val="both"/>
        <w:rPr>
          <w:rFonts w:hint="default" w:ascii="Cambria" w:hAnsi="Cambria" w:cs="Cambria"/>
          <w:b/>
          <w:sz w:val="24"/>
          <w:szCs w:val="24"/>
        </w:rPr>
      </w:pPr>
    </w:p>
    <w:p>
      <w:pPr>
        <w:spacing w:before="0" w:beforeAutospacing="0" w:after="0" w:afterAutospacing="0" w:line="360" w:lineRule="auto"/>
        <w:jc w:val="both"/>
        <w:rPr>
          <w:rFonts w:hint="default" w:ascii="Cambria" w:hAnsi="Cambria" w:cs="Cambria"/>
          <w:b/>
          <w:sz w:val="24"/>
          <w:szCs w:val="24"/>
        </w:rPr>
      </w:pPr>
    </w:p>
    <w:p>
      <w:pPr>
        <w:spacing w:before="0" w:beforeAutospacing="0" w:after="0" w:afterAutospacing="0" w:line="360" w:lineRule="auto"/>
        <w:jc w:val="both"/>
        <w:rPr>
          <w:rFonts w:hint="default" w:ascii="Cambria" w:hAnsi="Cambria" w:cs="Cambria"/>
          <w:sz w:val="24"/>
          <w:szCs w:val="24"/>
        </w:rPr>
      </w:pPr>
      <w:r>
        <w:rPr>
          <w:rFonts w:hint="default" w:ascii="Cambria" w:hAnsi="Cambria" w:cs="Cambria"/>
          <w:b/>
          <w:sz w:val="24"/>
          <w:szCs w:val="24"/>
        </w:rPr>
        <w:t>Tabel 5.</w:t>
      </w:r>
      <w:r>
        <w:rPr>
          <w:rFonts w:hint="default" w:ascii="Cambria" w:hAnsi="Cambria" w:cs="Cambria"/>
          <w:sz w:val="24"/>
          <w:szCs w:val="24"/>
        </w:rPr>
        <w:t xml:space="preserve"> Pemisahan masing-masing item produk untuk memudahkan penghitungan data.</w:t>
      </w:r>
    </w:p>
    <w:p>
      <w:pPr>
        <w:spacing w:before="0" w:beforeAutospacing="0" w:after="0" w:afterAutospacing="0" w:line="240" w:lineRule="auto"/>
        <w:jc w:val="both"/>
        <w:rPr>
          <w:rFonts w:hint="default" w:ascii="Cambria" w:hAnsi="Cambria" w:cs="Cambria"/>
          <w:sz w:val="24"/>
          <w:szCs w:val="24"/>
        </w:rPr>
      </w:pPr>
      <w:r>
        <w:rPr>
          <w:rFonts w:hint="default" w:ascii="Cambria" w:hAnsi="Cambria" w:cs="Cambria"/>
          <w:sz w:val="24"/>
          <w:szCs w:val="24"/>
        </w:rPr>
        <w:drawing>
          <wp:inline distT="0" distB="0" distL="0" distR="0">
            <wp:extent cx="2683510" cy="1438275"/>
            <wp:effectExtent l="0" t="0" r="254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683510" cy="1438275"/>
                    </a:xfrm>
                    <a:prstGeom prst="rect">
                      <a:avLst/>
                    </a:prstGeom>
                    <a:noFill/>
                    <a:ln>
                      <a:noFill/>
                    </a:ln>
                  </pic:spPr>
                </pic:pic>
              </a:graphicData>
            </a:graphic>
          </wp:inline>
        </w:drawing>
      </w:r>
    </w:p>
    <w:p>
      <w:pPr>
        <w:spacing w:before="0" w:beforeAutospacing="0" w:after="0" w:afterAutospacing="0" w:line="240" w:lineRule="auto"/>
        <w:jc w:val="both"/>
        <w:rPr>
          <w:rFonts w:hint="default" w:ascii="Cambria" w:hAnsi="Cambria" w:cs="Cambria"/>
          <w:b/>
          <w:sz w:val="24"/>
          <w:szCs w:val="24"/>
        </w:rPr>
      </w:pPr>
    </w:p>
    <w:p>
      <w:pPr>
        <w:spacing w:before="0" w:beforeAutospacing="0" w:after="0" w:afterAutospacing="0" w:line="240" w:lineRule="auto"/>
        <w:jc w:val="both"/>
        <w:rPr>
          <w:rFonts w:hint="default" w:ascii="Cambria" w:hAnsi="Cambria" w:cs="Cambria"/>
          <w:sz w:val="24"/>
          <w:szCs w:val="24"/>
        </w:rPr>
      </w:pPr>
      <w:r>
        <w:rPr>
          <w:rFonts w:hint="default" w:ascii="Cambria" w:hAnsi="Cambria" w:cs="Cambria"/>
          <w:b/>
          <w:sz w:val="24"/>
          <w:szCs w:val="24"/>
        </w:rPr>
        <w:t>Tabel 6.</w:t>
      </w:r>
      <w:r>
        <w:rPr>
          <w:rFonts w:hint="default" w:ascii="Cambria" w:hAnsi="Cambria" w:cs="Cambria"/>
          <w:sz w:val="24"/>
          <w:szCs w:val="24"/>
        </w:rPr>
        <w:t xml:space="preserve"> Mengubah item dengan kode</w:t>
      </w:r>
    </w:p>
    <w:p>
      <w:pPr>
        <w:spacing w:before="0" w:beforeAutospacing="0" w:after="0" w:afterAutospacing="0" w:line="240" w:lineRule="auto"/>
        <w:jc w:val="both"/>
        <w:rPr>
          <w:rFonts w:hint="default" w:ascii="Cambria" w:hAnsi="Cambria" w:cs="Cambria"/>
          <w:sz w:val="24"/>
          <w:szCs w:val="24"/>
        </w:rPr>
      </w:pPr>
    </w:p>
    <w:p>
      <w:pPr>
        <w:spacing w:before="0" w:beforeAutospacing="0" w:after="0" w:afterAutospacing="0" w:line="240" w:lineRule="auto"/>
        <w:jc w:val="both"/>
        <w:rPr>
          <w:rFonts w:hint="default" w:ascii="Cambria" w:hAnsi="Cambria" w:cs="Cambria"/>
          <w:sz w:val="24"/>
          <w:szCs w:val="24"/>
        </w:rPr>
      </w:pPr>
      <w:r>
        <w:rPr>
          <w:rFonts w:hint="default" w:ascii="Cambria" w:hAnsi="Cambria" w:cs="Cambria"/>
          <w:sz w:val="24"/>
          <w:szCs w:val="24"/>
        </w:rPr>
        <w:drawing>
          <wp:inline distT="0" distB="0" distL="0" distR="0">
            <wp:extent cx="2825750" cy="1866900"/>
            <wp:effectExtent l="0" t="0" r="1270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825750" cy="1866900"/>
                    </a:xfrm>
                    <a:prstGeom prst="rect">
                      <a:avLst/>
                    </a:prstGeom>
                    <a:noFill/>
                    <a:ln>
                      <a:noFill/>
                    </a:ln>
                  </pic:spPr>
                </pic:pic>
              </a:graphicData>
            </a:graphic>
          </wp:inline>
        </w:drawing>
      </w:r>
    </w:p>
    <w:p>
      <w:pPr>
        <w:spacing w:before="0" w:beforeAutospacing="0" w:after="0" w:afterAutospacing="0" w:line="240" w:lineRule="auto"/>
        <w:jc w:val="both"/>
        <w:rPr>
          <w:rFonts w:hint="default" w:ascii="Cambria" w:hAnsi="Cambria" w:cs="Cambria"/>
          <w:sz w:val="24"/>
          <w:szCs w:val="24"/>
        </w:rPr>
      </w:pPr>
    </w:p>
    <w:p>
      <w:pPr>
        <w:spacing w:before="0" w:beforeAutospacing="0" w:after="0" w:afterAutospacing="0" w:line="360" w:lineRule="auto"/>
        <w:jc w:val="both"/>
        <w:rPr>
          <w:rFonts w:hint="default" w:ascii="Cambria" w:hAnsi="Cambria" w:cs="Cambria"/>
          <w:sz w:val="24"/>
          <w:szCs w:val="24"/>
        </w:rPr>
      </w:pPr>
      <w:r>
        <w:rPr>
          <w:rFonts w:hint="default" w:ascii="Cambria" w:hAnsi="Cambria" w:cs="Cambria"/>
          <w:sz w:val="24"/>
          <w:szCs w:val="24"/>
        </w:rPr>
        <w:t xml:space="preserve">Jadi banyaknya yang membeli item gabungan hanya 1 transaksi dari 12 trnsaksi yang terjadi, dapat di lihat pada </w:t>
      </w:r>
      <w:r>
        <w:rPr>
          <w:rFonts w:hint="default" w:ascii="Cambria" w:hAnsi="Cambria" w:cs="Cambria"/>
          <w:b/>
          <w:sz w:val="24"/>
          <w:szCs w:val="24"/>
        </w:rPr>
        <w:t>Tabel 7</w:t>
      </w:r>
      <w:r>
        <w:rPr>
          <w:rFonts w:hint="default" w:ascii="Cambria" w:hAnsi="Cambria" w:cs="Cambria"/>
          <w:sz w:val="24"/>
          <w:szCs w:val="24"/>
        </w:rPr>
        <w:t xml:space="preserve"> di bawah ini dengan berwarna kuning.</w:t>
      </w:r>
    </w:p>
    <w:p>
      <w:pPr>
        <w:spacing w:before="0" w:beforeAutospacing="0" w:after="0" w:afterAutospacing="0" w:line="240" w:lineRule="auto"/>
        <w:jc w:val="both"/>
        <w:rPr>
          <w:rFonts w:hint="default" w:ascii="Cambria" w:hAnsi="Cambria" w:cs="Cambria"/>
          <w:sz w:val="24"/>
          <w:szCs w:val="24"/>
        </w:rPr>
      </w:pPr>
      <w:r>
        <w:rPr>
          <w:rFonts w:hint="default" w:ascii="Cambria" w:hAnsi="Cambria" w:cs="Cambria"/>
          <w:sz w:val="24"/>
          <w:szCs w:val="24"/>
        </w:rPr>
        <w:drawing>
          <wp:inline distT="0" distB="0" distL="0" distR="0">
            <wp:extent cx="4914265" cy="3396615"/>
            <wp:effectExtent l="0" t="0" r="635" b="133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4914265" cy="3396615"/>
                    </a:xfrm>
                    <a:prstGeom prst="rect">
                      <a:avLst/>
                    </a:prstGeom>
                    <a:noFill/>
                    <a:ln>
                      <a:noFill/>
                    </a:ln>
                  </pic:spPr>
                </pic:pic>
              </a:graphicData>
            </a:graphic>
          </wp:inline>
        </w:drawing>
      </w:r>
    </w:p>
    <w:p>
      <w:pPr>
        <w:spacing w:before="0" w:beforeAutospacing="0" w:after="0" w:afterAutospacing="0" w:line="360" w:lineRule="auto"/>
        <w:jc w:val="both"/>
        <w:rPr>
          <w:rFonts w:hint="default" w:ascii="Cambria" w:hAnsi="Cambria" w:cs="Cambria"/>
          <w:sz w:val="24"/>
          <w:szCs w:val="24"/>
        </w:rPr>
      </w:pPr>
      <w:r>
        <w:rPr>
          <w:rFonts w:hint="default" w:ascii="Cambria" w:hAnsi="Cambria" w:cs="Cambria"/>
          <w:b/>
          <w:sz w:val="24"/>
          <w:szCs w:val="24"/>
        </w:rPr>
        <w:t>Tabel 8</w:t>
      </w:r>
      <w:r>
        <w:rPr>
          <w:rFonts w:hint="default" w:ascii="Cambria" w:hAnsi="Cambria" w:cs="Cambria"/>
          <w:sz w:val="24"/>
          <w:szCs w:val="24"/>
        </w:rPr>
        <w:t xml:space="preserve"> Berikut adalah banyak item yang dibeli pada transaksi perhari:</w:t>
      </w:r>
    </w:p>
    <w:p>
      <w:pPr>
        <w:spacing w:before="0" w:beforeAutospacing="0" w:after="0" w:afterAutospacing="0" w:line="240" w:lineRule="auto"/>
        <w:jc w:val="both"/>
        <w:rPr>
          <w:rFonts w:hint="default" w:ascii="Cambria" w:hAnsi="Cambria" w:cs="Cambria"/>
          <w:sz w:val="24"/>
          <w:szCs w:val="24"/>
        </w:rPr>
      </w:pPr>
      <w:r>
        <w:rPr>
          <w:rFonts w:hint="default" w:ascii="Cambria" w:hAnsi="Cambria" w:cs="Cambria"/>
          <w:sz w:val="24"/>
          <w:szCs w:val="24"/>
        </w:rPr>
        <w:drawing>
          <wp:inline distT="0" distB="0" distL="0" distR="0">
            <wp:extent cx="4402455" cy="1485900"/>
            <wp:effectExtent l="0" t="0" r="171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4402455" cy="1485900"/>
                    </a:xfrm>
                    <a:prstGeom prst="rect">
                      <a:avLst/>
                    </a:prstGeom>
                    <a:noFill/>
                    <a:ln>
                      <a:noFill/>
                    </a:ln>
                  </pic:spPr>
                </pic:pic>
              </a:graphicData>
            </a:graphic>
          </wp:inline>
        </w:drawing>
      </w:r>
    </w:p>
    <w:p>
      <w:pPr>
        <w:spacing w:before="0" w:beforeAutospacing="0" w:after="0" w:afterAutospacing="0" w:line="240" w:lineRule="auto"/>
        <w:jc w:val="both"/>
        <w:rPr>
          <w:rFonts w:hint="default" w:ascii="Cambria" w:hAnsi="Cambria" w:cs="Cambria"/>
          <w:b/>
          <w:sz w:val="24"/>
          <w:szCs w:val="24"/>
        </w:rPr>
      </w:pPr>
    </w:p>
    <w:p>
      <w:pPr>
        <w:spacing w:before="0" w:beforeAutospacing="0" w:after="0" w:afterAutospacing="0" w:line="360" w:lineRule="auto"/>
        <w:jc w:val="both"/>
        <w:rPr>
          <w:rFonts w:hint="default" w:ascii="Cambria" w:hAnsi="Cambria" w:cs="Cambria"/>
          <w:b/>
          <w:sz w:val="24"/>
          <w:szCs w:val="24"/>
        </w:rPr>
      </w:pPr>
      <w:r>
        <w:rPr>
          <w:rFonts w:hint="default" w:ascii="Cambria" w:hAnsi="Cambria" w:cs="Cambria"/>
          <w:b/>
          <w:sz w:val="24"/>
          <w:szCs w:val="24"/>
        </w:rPr>
        <w:t>Jadi  gabungan untuk  Nilai yang di hasilkan sebagai berikut :</w:t>
      </w:r>
    </w:p>
    <w:p>
      <w:pPr>
        <w:spacing w:before="0" w:beforeAutospacing="0" w:after="0" w:afterAutospacing="0" w:line="360" w:lineRule="auto"/>
        <w:jc w:val="both"/>
        <w:rPr>
          <w:rFonts w:hint="default" w:ascii="Cambria" w:hAnsi="Cambria" w:cs="Cambria"/>
          <w:sz w:val="24"/>
          <w:szCs w:val="24"/>
        </w:rPr>
      </w:pPr>
      <w:r>
        <w:rPr>
          <w:rFonts w:hint="default" w:ascii="Cambria" w:hAnsi="Cambria" w:cs="Cambria"/>
          <w:sz w:val="24"/>
          <w:szCs w:val="24"/>
        </w:rPr>
        <w:t>Nilai support : 1/12 x 100% = 8,3 %</w:t>
      </w:r>
    </w:p>
    <w:p>
      <w:pPr>
        <w:spacing w:before="0" w:beforeAutospacing="0" w:after="0" w:afterAutospacing="0" w:line="360" w:lineRule="auto"/>
        <w:jc w:val="both"/>
        <w:rPr>
          <w:rFonts w:hint="default" w:ascii="Cambria" w:hAnsi="Cambria" w:cs="Cambria"/>
          <w:sz w:val="24"/>
          <w:szCs w:val="24"/>
        </w:rPr>
      </w:pPr>
      <w:r>
        <w:rPr>
          <w:rFonts w:hint="default" w:ascii="Cambria" w:hAnsi="Cambria" w:cs="Cambria"/>
          <w:sz w:val="24"/>
          <w:szCs w:val="24"/>
        </w:rPr>
        <w:t>Nilai confidance : 1/4 x 100% = 25 %</w:t>
      </w:r>
    </w:p>
    <w:p>
      <w:pPr>
        <w:spacing w:before="0" w:beforeAutospacing="0" w:after="0" w:afterAutospacing="0" w:line="360" w:lineRule="auto"/>
        <w:jc w:val="both"/>
        <w:rPr>
          <w:rFonts w:hint="default" w:ascii="Cambria" w:hAnsi="Cambria" w:cs="Cambria"/>
          <w:sz w:val="24"/>
          <w:szCs w:val="24"/>
        </w:rPr>
      </w:pPr>
    </w:p>
    <w:p>
      <w:pPr>
        <w:spacing w:before="0" w:beforeAutospacing="0" w:after="0" w:afterAutospacing="0" w:line="360" w:lineRule="auto"/>
        <w:jc w:val="both"/>
        <w:rPr>
          <w:rFonts w:hint="default" w:ascii="Cambria" w:hAnsi="Cambria" w:cs="Cambria"/>
          <w:b/>
          <w:sz w:val="24"/>
          <w:szCs w:val="24"/>
        </w:rPr>
      </w:pPr>
      <w:r>
        <w:rPr>
          <w:rFonts w:hint="default" w:ascii="Cambria" w:hAnsi="Cambria" w:cs="Cambria"/>
          <w:b/>
          <w:sz w:val="24"/>
          <w:szCs w:val="24"/>
        </w:rPr>
        <w:t>Rule –rule pakar yang dihasilkan sebagai berikut :</w:t>
      </w:r>
    </w:p>
    <w:p>
      <w:pPr>
        <w:spacing w:before="0" w:beforeAutospacing="0" w:after="0" w:afterAutospacing="0" w:line="360" w:lineRule="auto"/>
        <w:jc w:val="both"/>
        <w:rPr>
          <w:rFonts w:hint="default" w:ascii="Cambria" w:hAnsi="Cambria" w:cs="Cambria"/>
          <w:b/>
          <w:bCs/>
          <w:sz w:val="24"/>
          <w:szCs w:val="24"/>
        </w:rPr>
      </w:pPr>
      <w:r>
        <w:rPr>
          <w:rFonts w:hint="default" w:ascii="Cambria" w:hAnsi="Cambria" w:cs="Cambria"/>
          <w:b/>
          <w:bCs/>
          <w:sz w:val="24"/>
          <w:szCs w:val="24"/>
        </w:rPr>
        <w:t>Aturan - aturan atau rule yang diperolehan sebagai berikut :</w:t>
      </w:r>
    </w:p>
    <w:p>
      <w:pPr>
        <w:numPr>
          <w:ilvl w:val="0"/>
          <w:numId w:val="2"/>
        </w:numPr>
        <w:spacing w:before="0" w:beforeAutospacing="0" w:after="0" w:afterAutospacing="0" w:line="360" w:lineRule="auto"/>
        <w:ind w:left="360"/>
        <w:jc w:val="both"/>
        <w:rPr>
          <w:rFonts w:hint="default" w:ascii="Cambria" w:hAnsi="Cambria" w:cs="Cambria"/>
          <w:sz w:val="24"/>
          <w:szCs w:val="24"/>
        </w:rPr>
      </w:pPr>
      <w:r>
        <w:rPr>
          <w:rFonts w:hint="default" w:ascii="Cambria" w:hAnsi="Cambria" w:cs="Cambria"/>
          <w:sz w:val="24"/>
          <w:szCs w:val="24"/>
        </w:rPr>
        <w:t xml:space="preserve"> If jenis produk kue = bolu lapis, nastar, and nastar  then makanan = rendang kerupuk,  </w:t>
      </w:r>
      <w:r>
        <w:rPr>
          <w:rFonts w:hint="default" w:ascii="Cambria" w:hAnsi="Cambria" w:cs="Cambria"/>
          <w:sz w:val="24"/>
          <w:szCs w:val="24"/>
        </w:rPr>
        <w:tab/>
      </w:r>
      <w:r>
        <w:rPr>
          <w:rFonts w:hint="default" w:ascii="Cambria" w:hAnsi="Cambria" w:cs="Cambria"/>
          <w:sz w:val="24"/>
          <w:szCs w:val="24"/>
        </w:rPr>
        <w:t>tumpeng.</w:t>
      </w:r>
    </w:p>
    <w:p>
      <w:pPr>
        <w:numPr>
          <w:ilvl w:val="0"/>
          <w:numId w:val="2"/>
        </w:numPr>
        <w:spacing w:before="0" w:beforeAutospacing="0" w:after="0" w:afterAutospacing="0" w:line="360" w:lineRule="auto"/>
        <w:ind w:left="360"/>
        <w:jc w:val="both"/>
        <w:rPr>
          <w:rFonts w:hint="default" w:ascii="Cambria" w:hAnsi="Cambria" w:cs="Cambria"/>
          <w:sz w:val="24"/>
          <w:szCs w:val="24"/>
        </w:rPr>
      </w:pPr>
      <w:r>
        <w:rPr>
          <w:rFonts w:hint="default" w:ascii="Cambria" w:hAnsi="Cambria" w:cs="Cambria"/>
          <w:sz w:val="24"/>
          <w:szCs w:val="24"/>
        </w:rPr>
        <w:t xml:space="preserve">If jenis kue bolu lapis = yes then pembayaran = cash / transfer and no then kue =  nastar, castangel. </w:t>
      </w:r>
    </w:p>
    <w:p>
      <w:pPr>
        <w:numPr>
          <w:ilvl w:val="0"/>
          <w:numId w:val="2"/>
        </w:numPr>
        <w:spacing w:before="0" w:beforeAutospacing="0" w:after="0" w:afterAutospacing="0" w:line="360" w:lineRule="auto"/>
        <w:ind w:left="360"/>
        <w:jc w:val="both"/>
        <w:rPr>
          <w:rFonts w:hint="default" w:ascii="Cambria" w:hAnsi="Cambria" w:cs="Cambria"/>
          <w:sz w:val="24"/>
          <w:szCs w:val="24"/>
        </w:rPr>
      </w:pPr>
      <w:r>
        <w:rPr>
          <w:rFonts w:hint="default" w:ascii="Cambria" w:hAnsi="Cambria" w:cs="Cambria"/>
          <w:sz w:val="24"/>
          <w:szCs w:val="24"/>
        </w:rPr>
        <w:t>If jenis kue nastar = yes then pembayaran = cash / trasfer and no then kue = castangel, bolu lapis.</w:t>
      </w:r>
    </w:p>
    <w:p>
      <w:pPr>
        <w:numPr>
          <w:ilvl w:val="0"/>
          <w:numId w:val="2"/>
        </w:numPr>
        <w:spacing w:before="0" w:beforeAutospacing="0" w:after="0" w:afterAutospacing="0" w:line="360" w:lineRule="auto"/>
        <w:ind w:left="360"/>
        <w:jc w:val="both"/>
        <w:rPr>
          <w:rFonts w:hint="default" w:ascii="Cambria" w:hAnsi="Cambria" w:cs="Cambria"/>
          <w:sz w:val="24"/>
          <w:szCs w:val="24"/>
        </w:rPr>
      </w:pPr>
      <w:r>
        <w:rPr>
          <w:rFonts w:hint="default" w:ascii="Cambria" w:hAnsi="Cambria" w:cs="Cambria"/>
          <w:sz w:val="24"/>
          <w:szCs w:val="24"/>
        </w:rPr>
        <w:t xml:space="preserve">If jenis kue castangel = yes then pembayaran = cash / tranfer and no then kue = bolu lapis, </w:t>
      </w:r>
      <w:r>
        <w:rPr>
          <w:rFonts w:hint="default" w:ascii="Cambria" w:hAnsi="Cambria" w:cs="Cambria"/>
          <w:sz w:val="24"/>
          <w:szCs w:val="24"/>
        </w:rPr>
        <w:tab/>
      </w:r>
      <w:r>
        <w:rPr>
          <w:rFonts w:hint="default" w:ascii="Cambria" w:hAnsi="Cambria" w:cs="Cambria"/>
          <w:sz w:val="24"/>
          <w:szCs w:val="24"/>
        </w:rPr>
        <w:t>nastar.</w:t>
      </w:r>
    </w:p>
    <w:p>
      <w:pPr>
        <w:numPr>
          <w:ilvl w:val="0"/>
          <w:numId w:val="2"/>
        </w:numPr>
        <w:spacing w:before="0" w:beforeAutospacing="0" w:after="0" w:afterAutospacing="0" w:line="360" w:lineRule="auto"/>
        <w:ind w:left="360"/>
        <w:jc w:val="both"/>
        <w:rPr>
          <w:rFonts w:hint="default" w:ascii="Cambria" w:hAnsi="Cambria" w:cs="Cambria"/>
          <w:sz w:val="24"/>
          <w:szCs w:val="24"/>
        </w:rPr>
      </w:pPr>
      <w:r>
        <w:rPr>
          <w:rFonts w:hint="default" w:ascii="Cambria" w:hAnsi="Cambria" w:cs="Cambria"/>
          <w:sz w:val="24"/>
          <w:szCs w:val="24"/>
        </w:rPr>
        <w:t xml:space="preserve">If jenis makanan Rendang = yes then pembayaran = cash / transfer and no then makanan </w:t>
      </w:r>
      <w:r>
        <w:rPr>
          <w:rFonts w:hint="default" w:ascii="Cambria" w:hAnsi="Cambria" w:cs="Cambria"/>
          <w:sz w:val="24"/>
          <w:szCs w:val="24"/>
        </w:rPr>
        <w:tab/>
      </w:r>
      <w:r>
        <w:rPr>
          <w:rFonts w:hint="default" w:ascii="Cambria" w:hAnsi="Cambria" w:cs="Cambria"/>
          <w:sz w:val="24"/>
          <w:szCs w:val="24"/>
        </w:rPr>
        <w:t>= kerupuk ikan, kerupuk udang, tumpeng.</w:t>
      </w:r>
    </w:p>
    <w:p>
      <w:pPr>
        <w:numPr>
          <w:ilvl w:val="0"/>
          <w:numId w:val="2"/>
        </w:numPr>
        <w:spacing w:before="0" w:beforeAutospacing="0" w:after="0" w:afterAutospacing="0" w:line="360" w:lineRule="auto"/>
        <w:ind w:left="360"/>
        <w:jc w:val="both"/>
        <w:rPr>
          <w:rFonts w:hint="default" w:ascii="Cambria" w:hAnsi="Cambria" w:cs="Cambria"/>
          <w:sz w:val="24"/>
          <w:szCs w:val="24"/>
        </w:rPr>
      </w:pPr>
      <w:r>
        <w:rPr>
          <w:rFonts w:hint="default" w:ascii="Cambria" w:hAnsi="Cambria" w:cs="Cambria"/>
          <w:sz w:val="24"/>
          <w:szCs w:val="24"/>
        </w:rPr>
        <w:t xml:space="preserve">If jenis makanan Kerupuk ikan = yes then pembayaran = cash / transfer and no then </w:t>
      </w:r>
      <w:r>
        <w:rPr>
          <w:rFonts w:hint="default" w:ascii="Cambria" w:hAnsi="Cambria" w:cs="Cambria"/>
          <w:sz w:val="24"/>
          <w:szCs w:val="24"/>
        </w:rPr>
        <w:tab/>
      </w:r>
      <w:r>
        <w:rPr>
          <w:rFonts w:hint="default" w:ascii="Cambria" w:hAnsi="Cambria" w:cs="Cambria"/>
          <w:sz w:val="24"/>
          <w:szCs w:val="24"/>
        </w:rPr>
        <w:t>makanan = kerupuk udang, tumpeng, rendang.</w:t>
      </w:r>
    </w:p>
    <w:p>
      <w:pPr>
        <w:numPr>
          <w:ilvl w:val="0"/>
          <w:numId w:val="2"/>
        </w:numPr>
        <w:spacing w:before="0" w:beforeAutospacing="0" w:after="0" w:afterAutospacing="0" w:line="360" w:lineRule="auto"/>
        <w:ind w:left="360"/>
        <w:jc w:val="both"/>
        <w:rPr>
          <w:rFonts w:hint="default" w:ascii="Cambria" w:hAnsi="Cambria" w:cs="Cambria"/>
          <w:sz w:val="24"/>
          <w:szCs w:val="24"/>
        </w:rPr>
      </w:pPr>
      <w:r>
        <w:rPr>
          <w:rFonts w:hint="default" w:ascii="Cambria" w:hAnsi="Cambria" w:cs="Cambria"/>
          <w:sz w:val="24"/>
          <w:szCs w:val="24"/>
        </w:rPr>
        <w:t>If jenis makanan Kerupuk udang = yes then pembayaran = cash / transfer and no then makanan = kerupuk ikan, rendang, tumpeng.</w:t>
      </w:r>
    </w:p>
    <w:p>
      <w:pPr>
        <w:numPr>
          <w:ilvl w:val="0"/>
          <w:numId w:val="2"/>
        </w:numPr>
        <w:spacing w:before="0" w:beforeAutospacing="0" w:after="0" w:afterAutospacing="0" w:line="360" w:lineRule="auto"/>
        <w:ind w:left="360"/>
        <w:jc w:val="both"/>
        <w:rPr>
          <w:rFonts w:hint="default" w:ascii="Cambria" w:hAnsi="Cambria" w:cs="Cambria"/>
          <w:sz w:val="24"/>
          <w:szCs w:val="24"/>
        </w:rPr>
      </w:pPr>
      <w:r>
        <w:rPr>
          <w:rFonts w:hint="default" w:ascii="Cambria" w:hAnsi="Cambria" w:cs="Cambria"/>
          <w:sz w:val="24"/>
          <w:szCs w:val="24"/>
        </w:rPr>
        <w:t>If jenis makanan tumpeng = yes then pembayaran = cash / transfer and no then makanan = rendang,kerupuk ikan, kerupuk udang.</w:t>
      </w:r>
    </w:p>
    <w:p>
      <w:pPr>
        <w:spacing w:before="0" w:beforeAutospacing="0" w:after="0" w:afterAutospacing="0" w:line="360" w:lineRule="auto"/>
        <w:ind w:firstLine="720"/>
        <w:jc w:val="both"/>
        <w:rPr>
          <w:rFonts w:hint="default" w:ascii="Cambria" w:hAnsi="Cambria" w:cs="Cambria"/>
          <w:sz w:val="24"/>
          <w:szCs w:val="24"/>
        </w:rPr>
      </w:pPr>
    </w:p>
    <w:p>
      <w:pPr>
        <w:spacing w:before="0" w:beforeAutospacing="0" w:after="0" w:afterAutospacing="0" w:line="360" w:lineRule="auto"/>
        <w:ind w:firstLine="720"/>
        <w:jc w:val="both"/>
        <w:rPr>
          <w:rFonts w:hint="default" w:ascii="Cambria" w:hAnsi="Cambria" w:cs="Cambria"/>
          <w:sz w:val="24"/>
          <w:szCs w:val="24"/>
        </w:rPr>
      </w:pPr>
      <w:r>
        <w:rPr>
          <w:rFonts w:hint="default" w:ascii="Cambria" w:hAnsi="Cambria" w:cs="Cambria"/>
          <w:sz w:val="24"/>
          <w:szCs w:val="24"/>
        </w:rPr>
        <w:t>Berdasarkan dari data diatas dapat diambil pohon keputusan sebagai berikut :</w:t>
      </w:r>
    </w:p>
    <w:p>
      <w:pPr>
        <w:spacing w:before="0" w:beforeAutospacing="0" w:after="0" w:afterAutospacing="0" w:line="360" w:lineRule="auto"/>
        <w:jc w:val="both"/>
        <w:rPr>
          <w:rFonts w:hint="default" w:ascii="Cambria" w:hAnsi="Cambria" w:cs="Cambria"/>
          <w:sz w:val="24"/>
          <w:szCs w:val="24"/>
        </w:rPr>
      </w:pPr>
      <w:r>
        <w:rPr>
          <w:rFonts w:hint="default" w:ascii="Cambria" w:hAnsi="Cambria" w:cs="Cambria"/>
          <w:sz w:val="24"/>
          <w:szCs w:val="24"/>
        </w:rPr>
        <w:drawing>
          <wp:inline distT="0" distB="0" distL="0" distR="0">
            <wp:extent cx="4696460" cy="2990850"/>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4696460" cy="2990850"/>
                    </a:xfrm>
                    <a:prstGeom prst="rect">
                      <a:avLst/>
                    </a:prstGeom>
                    <a:noFill/>
                    <a:ln>
                      <a:noFill/>
                    </a:ln>
                  </pic:spPr>
                </pic:pic>
              </a:graphicData>
            </a:graphic>
          </wp:inline>
        </w:drawing>
      </w:r>
    </w:p>
    <w:p>
      <w:pPr>
        <w:spacing w:before="0" w:beforeAutospacing="0" w:after="0" w:afterAutospacing="0" w:line="360" w:lineRule="auto"/>
        <w:ind w:firstLine="720"/>
        <w:jc w:val="both"/>
        <w:rPr>
          <w:rFonts w:hint="default" w:ascii="Cambria" w:hAnsi="Cambria" w:cs="Cambria"/>
          <w:sz w:val="24"/>
          <w:szCs w:val="24"/>
        </w:rPr>
      </w:pPr>
      <w:r>
        <w:rPr>
          <w:rFonts w:hint="default" w:ascii="Cambria" w:hAnsi="Cambria" w:cs="Cambria"/>
          <w:sz w:val="24"/>
          <w:szCs w:val="24"/>
        </w:rPr>
        <w:t>Untuk mempermudah dalam mengetahui data produk yang diminati oleh konsumen dengan cepat dan akurat yang peneliti gunakan adalah  aplikasi Weka.</w:t>
      </w:r>
    </w:p>
    <w:p>
      <w:pPr>
        <w:spacing w:before="0" w:beforeAutospacing="0" w:after="0" w:afterAutospacing="0" w:line="360" w:lineRule="auto"/>
        <w:ind w:firstLine="720"/>
        <w:jc w:val="both"/>
        <w:rPr>
          <w:rFonts w:hint="default" w:ascii="Cambria" w:hAnsi="Cambria" w:cs="Cambria"/>
          <w:sz w:val="24"/>
          <w:szCs w:val="24"/>
        </w:rPr>
      </w:pPr>
      <w:r>
        <w:rPr>
          <w:rFonts w:hint="default" w:ascii="Cambria" w:hAnsi="Cambria" w:cs="Cambria"/>
          <w:sz w:val="24"/>
          <w:szCs w:val="24"/>
        </w:rPr>
        <w:t>Aplikasi Weka ini mudah digunakan, proses cepat, akurat untuk mengetahin data yang ingin kita ketahui.</w:t>
      </w:r>
    </w:p>
    <w:p>
      <w:pPr>
        <w:spacing w:before="0" w:beforeAutospacing="0" w:after="0" w:afterAutospacing="0" w:line="360" w:lineRule="auto"/>
        <w:ind w:firstLine="720"/>
        <w:jc w:val="both"/>
        <w:rPr>
          <w:rFonts w:hint="default" w:ascii="Cambria" w:hAnsi="Cambria" w:cs="Cambria"/>
          <w:sz w:val="24"/>
          <w:szCs w:val="24"/>
        </w:rPr>
      </w:pPr>
      <w:r>
        <w:rPr>
          <w:rFonts w:hint="default" w:ascii="Cambria" w:hAnsi="Cambria" w:cs="Cambria"/>
          <w:sz w:val="24"/>
          <w:szCs w:val="24"/>
        </w:rPr>
        <w:t>Tampilan halaman Aplikasi Weka untuk menentukan banyak product yang disukai oleh konsumen pada toko billy, sebagai berikut :</w:t>
      </w:r>
    </w:p>
    <w:p>
      <w:pPr>
        <w:pStyle w:val="9"/>
        <w:numPr>
          <w:ilvl w:val="0"/>
          <w:numId w:val="3"/>
        </w:numPr>
        <w:spacing w:before="0" w:beforeAutospacing="0" w:after="0" w:afterAutospacing="0" w:line="240" w:lineRule="auto"/>
        <w:ind w:left="360"/>
        <w:rPr>
          <w:rFonts w:hint="default" w:ascii="Cambria" w:hAnsi="Cambria" w:cs="Cambria"/>
          <w:sz w:val="24"/>
          <w:szCs w:val="24"/>
        </w:rPr>
      </w:pPr>
      <w:r>
        <w:rPr>
          <w:rFonts w:hint="default" w:ascii="Cambria" w:hAnsi="Cambria" w:cs="Cambria"/>
          <w:sz w:val="24"/>
          <w:szCs w:val="24"/>
        </w:rPr>
        <w:t>Tampilan Halaman Weka</w:t>
      </w:r>
    </w:p>
    <w:p>
      <w:pPr>
        <w:pStyle w:val="9"/>
        <w:spacing w:before="0" w:beforeAutospacing="0" w:after="0" w:afterAutospacing="0" w:line="240" w:lineRule="auto"/>
        <w:ind w:left="360"/>
        <w:jc w:val="center"/>
        <w:rPr>
          <w:rFonts w:hint="default" w:ascii="Cambria" w:hAnsi="Cambria" w:cs="Cambria"/>
          <w:sz w:val="24"/>
          <w:szCs w:val="24"/>
        </w:rPr>
      </w:pPr>
      <w:r>
        <w:rPr>
          <w:rFonts w:hint="default" w:ascii="Cambria" w:hAnsi="Cambria" w:cs="Cambria"/>
          <w:sz w:val="24"/>
          <w:szCs w:val="24"/>
        </w:rPr>
        <w:drawing>
          <wp:inline distT="0" distB="0" distL="0" distR="0">
            <wp:extent cx="2923540" cy="2098040"/>
            <wp:effectExtent l="0" t="0" r="10160" b="16510"/>
            <wp:docPr id="18" name="Picture 18" descr="C:\Users\Lenovo\AppData\Local\Temp\ksohtml4208\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Users\Lenovo\AppData\Local\Temp\ksohtml4208\wps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2923540" cy="2098040"/>
                    </a:xfrm>
                    <a:prstGeom prst="rect">
                      <a:avLst/>
                    </a:prstGeom>
                    <a:noFill/>
                    <a:ln>
                      <a:noFill/>
                    </a:ln>
                  </pic:spPr>
                </pic:pic>
              </a:graphicData>
            </a:graphic>
          </wp:inline>
        </w:drawing>
      </w:r>
    </w:p>
    <w:p>
      <w:pPr>
        <w:pStyle w:val="9"/>
        <w:spacing w:before="0" w:beforeAutospacing="0" w:after="0" w:afterAutospacing="0" w:line="240" w:lineRule="auto"/>
        <w:ind w:left="360"/>
        <w:jc w:val="center"/>
        <w:rPr>
          <w:rFonts w:hint="default" w:ascii="Cambria" w:hAnsi="Cambria" w:cs="Cambria"/>
          <w:sz w:val="24"/>
          <w:szCs w:val="24"/>
        </w:rPr>
      </w:pPr>
    </w:p>
    <w:p>
      <w:pPr>
        <w:pStyle w:val="9"/>
        <w:spacing w:before="0" w:beforeAutospacing="0" w:after="0" w:afterAutospacing="0" w:line="240" w:lineRule="auto"/>
        <w:ind w:left="360"/>
        <w:jc w:val="center"/>
        <w:rPr>
          <w:rFonts w:hint="default" w:ascii="Cambria" w:hAnsi="Cambria" w:cs="Cambria"/>
          <w:b/>
          <w:bCs/>
          <w:sz w:val="24"/>
          <w:szCs w:val="24"/>
        </w:rPr>
      </w:pPr>
      <w:r>
        <w:rPr>
          <w:rFonts w:hint="default" w:ascii="Cambria" w:hAnsi="Cambria" w:cs="Cambria"/>
          <w:b/>
          <w:bCs/>
          <w:sz w:val="24"/>
          <w:szCs w:val="24"/>
        </w:rPr>
        <w:t>Gambar1. Tampilan App Weka</w:t>
      </w:r>
    </w:p>
    <w:p>
      <w:pPr>
        <w:pStyle w:val="9"/>
        <w:spacing w:before="0" w:beforeAutospacing="0" w:after="0" w:afterAutospacing="0" w:line="240" w:lineRule="auto"/>
        <w:ind w:left="360"/>
        <w:jc w:val="both"/>
        <w:rPr>
          <w:rFonts w:hint="default" w:ascii="Cambria" w:hAnsi="Cambria" w:cs="Cambria"/>
          <w:b/>
          <w:bCs/>
          <w:sz w:val="24"/>
          <w:szCs w:val="24"/>
        </w:rPr>
      </w:pPr>
    </w:p>
    <w:p>
      <w:pPr>
        <w:pStyle w:val="9"/>
        <w:spacing w:before="0" w:beforeAutospacing="0" w:after="0" w:afterAutospacing="0" w:line="240" w:lineRule="auto"/>
        <w:ind w:left="360"/>
        <w:jc w:val="both"/>
        <w:rPr>
          <w:rFonts w:hint="default" w:ascii="Cambria" w:hAnsi="Cambria" w:cs="Cambria"/>
          <w:b/>
          <w:bCs/>
          <w:sz w:val="24"/>
          <w:szCs w:val="24"/>
        </w:rPr>
      </w:pPr>
    </w:p>
    <w:p>
      <w:pPr>
        <w:pStyle w:val="9"/>
        <w:numPr>
          <w:ilvl w:val="0"/>
          <w:numId w:val="3"/>
        </w:numPr>
        <w:spacing w:before="0" w:beforeAutospacing="0" w:after="0" w:afterAutospacing="0" w:line="360" w:lineRule="auto"/>
        <w:ind w:left="360"/>
        <w:jc w:val="both"/>
        <w:rPr>
          <w:rFonts w:hint="default" w:ascii="Cambria" w:hAnsi="Cambria" w:cs="Cambria"/>
          <w:b/>
          <w:bCs/>
          <w:sz w:val="24"/>
          <w:szCs w:val="24"/>
        </w:rPr>
      </w:pPr>
      <w:r>
        <w:rPr>
          <w:rFonts w:hint="default" w:ascii="Cambria" w:hAnsi="Cambria" w:cs="Cambria"/>
          <w:b/>
          <w:bCs/>
          <w:sz w:val="24"/>
          <w:szCs w:val="24"/>
        </w:rPr>
        <w:t>Tampilan Halaman Data Sampel pada aplikasi weka</w:t>
      </w:r>
    </w:p>
    <w:p>
      <w:pPr>
        <w:pStyle w:val="9"/>
        <w:spacing w:before="0" w:beforeAutospacing="0" w:after="0" w:afterAutospacing="0" w:line="360" w:lineRule="auto"/>
        <w:ind w:left="360"/>
        <w:jc w:val="both"/>
        <w:rPr>
          <w:rFonts w:hint="default" w:ascii="Cambria" w:hAnsi="Cambria" w:cs="Cambria"/>
          <w:sz w:val="24"/>
          <w:szCs w:val="24"/>
        </w:rPr>
      </w:pPr>
      <w:r>
        <w:rPr>
          <w:rFonts w:hint="default" w:ascii="Cambria" w:hAnsi="Cambria" w:cs="Cambria"/>
          <w:sz w:val="24"/>
          <w:szCs w:val="24"/>
        </w:rPr>
        <w:t>Tampilan ini merupakan tahapan di mana data inputan dan bagan sebelum menjadi data  pohon tree.</w:t>
      </w:r>
    </w:p>
    <w:p>
      <w:pPr>
        <w:spacing w:before="0" w:beforeAutospacing="0" w:after="0" w:afterAutospacing="0" w:line="240" w:lineRule="auto"/>
        <w:jc w:val="center"/>
        <w:rPr>
          <w:rFonts w:hint="default" w:ascii="Cambria" w:hAnsi="Cambria" w:cs="Cambria"/>
          <w:sz w:val="24"/>
          <w:szCs w:val="24"/>
        </w:rPr>
      </w:pPr>
      <w:r>
        <w:rPr>
          <w:rFonts w:hint="default" w:ascii="Cambria" w:hAnsi="Cambria" w:cs="Cambria"/>
          <w:sz w:val="24"/>
          <w:szCs w:val="24"/>
        </w:rPr>
        <w:drawing>
          <wp:inline distT="0" distB="0" distL="0" distR="0">
            <wp:extent cx="4086860" cy="2162175"/>
            <wp:effectExtent l="0" t="0" r="8890" b="9525"/>
            <wp:docPr id="19" name="Picture 19" descr="C:\Users\Lenovo\AppData\Local\Temp\ksohtml4208\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Users\Lenovo\AppData\Local\Temp\ksohtml4208\wps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4086860" cy="2162175"/>
                    </a:xfrm>
                    <a:prstGeom prst="rect">
                      <a:avLst/>
                    </a:prstGeom>
                    <a:noFill/>
                    <a:ln>
                      <a:noFill/>
                    </a:ln>
                  </pic:spPr>
                </pic:pic>
              </a:graphicData>
            </a:graphic>
          </wp:inline>
        </w:drawing>
      </w:r>
    </w:p>
    <w:p>
      <w:pPr>
        <w:pStyle w:val="9"/>
        <w:spacing w:before="0" w:beforeAutospacing="0" w:after="0" w:afterAutospacing="0" w:line="240" w:lineRule="auto"/>
        <w:ind w:left="360"/>
        <w:jc w:val="center"/>
        <w:rPr>
          <w:rFonts w:hint="default" w:ascii="Cambria" w:hAnsi="Cambria" w:cs="Cambria"/>
          <w:b/>
          <w:bCs/>
          <w:sz w:val="24"/>
          <w:szCs w:val="24"/>
        </w:rPr>
      </w:pPr>
      <w:r>
        <w:rPr>
          <w:rFonts w:hint="default" w:ascii="Cambria" w:hAnsi="Cambria" w:cs="Cambria"/>
          <w:b/>
          <w:bCs/>
          <w:sz w:val="24"/>
          <w:szCs w:val="24"/>
        </w:rPr>
        <w:t>Gambar 2. Input Data toko Billy</w:t>
      </w:r>
    </w:p>
    <w:p>
      <w:pPr>
        <w:pStyle w:val="9"/>
        <w:spacing w:before="0" w:beforeAutospacing="0" w:after="0" w:afterAutospacing="0" w:line="240" w:lineRule="auto"/>
        <w:ind w:left="360"/>
        <w:rPr>
          <w:rFonts w:hint="default" w:ascii="Cambria" w:hAnsi="Cambria" w:cs="Cambria"/>
          <w:b/>
          <w:bCs/>
          <w:sz w:val="24"/>
          <w:szCs w:val="24"/>
        </w:rPr>
      </w:pPr>
    </w:p>
    <w:p>
      <w:pPr>
        <w:pStyle w:val="9"/>
        <w:numPr>
          <w:ilvl w:val="0"/>
          <w:numId w:val="3"/>
        </w:numPr>
        <w:spacing w:before="0" w:beforeAutospacing="0" w:after="0" w:afterAutospacing="0" w:line="360" w:lineRule="auto"/>
        <w:ind w:left="360"/>
        <w:rPr>
          <w:rFonts w:hint="default" w:ascii="Cambria" w:hAnsi="Cambria" w:cs="Cambria"/>
          <w:b/>
          <w:bCs/>
          <w:sz w:val="24"/>
          <w:szCs w:val="24"/>
        </w:rPr>
      </w:pPr>
      <w:r>
        <w:rPr>
          <w:rFonts w:hint="default" w:ascii="Cambria" w:hAnsi="Cambria" w:cs="Cambria"/>
          <w:b/>
          <w:bCs/>
          <w:sz w:val="24"/>
          <w:szCs w:val="24"/>
        </w:rPr>
        <w:t>Tampilan Halaman Hasil Inputan Data</w:t>
      </w:r>
    </w:p>
    <w:p>
      <w:pPr>
        <w:pStyle w:val="9"/>
        <w:spacing w:before="0" w:beforeAutospacing="0" w:after="0" w:afterAutospacing="0" w:line="360" w:lineRule="auto"/>
        <w:ind w:left="360"/>
        <w:jc w:val="both"/>
        <w:rPr>
          <w:rFonts w:hint="default" w:ascii="Cambria" w:hAnsi="Cambria" w:cs="Cambria"/>
          <w:sz w:val="24"/>
          <w:szCs w:val="24"/>
        </w:rPr>
      </w:pPr>
      <w:r>
        <w:rPr>
          <w:rFonts w:hint="default" w:ascii="Cambria" w:hAnsi="Cambria" w:cs="Cambria"/>
          <w:sz w:val="24"/>
          <w:szCs w:val="24"/>
        </w:rPr>
        <w:t>Pada tampilan gambar ini dapat dilihat hasil inputan data masih melihatkan data yes dan no sebelum membentuk pohon tree.</w:t>
      </w:r>
    </w:p>
    <w:p>
      <w:pPr>
        <w:spacing w:before="0" w:beforeAutospacing="0" w:after="0" w:afterAutospacing="0" w:line="240" w:lineRule="auto"/>
        <w:jc w:val="center"/>
        <w:rPr>
          <w:rFonts w:hint="default" w:ascii="Cambria" w:hAnsi="Cambria" w:cs="Cambria"/>
          <w:sz w:val="24"/>
          <w:szCs w:val="24"/>
        </w:rPr>
      </w:pPr>
      <w:r>
        <w:rPr>
          <w:rFonts w:hint="default" w:ascii="Cambria" w:hAnsi="Cambria" w:cs="Cambria"/>
          <w:sz w:val="24"/>
          <w:szCs w:val="24"/>
        </w:rPr>
        <w:drawing>
          <wp:inline distT="0" distB="0" distL="0" distR="0">
            <wp:extent cx="4344035" cy="2432050"/>
            <wp:effectExtent l="0" t="0" r="18415" b="6350"/>
            <wp:docPr id="20" name="Picture 20" descr="C:\Users\Lenovo\AppData\Local\Temp\ksohtml4208\w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Users\Lenovo\AppData\Local\Temp\ksohtml4208\wps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4344035" cy="2432050"/>
                    </a:xfrm>
                    <a:prstGeom prst="rect">
                      <a:avLst/>
                    </a:prstGeom>
                    <a:noFill/>
                    <a:ln>
                      <a:noFill/>
                    </a:ln>
                  </pic:spPr>
                </pic:pic>
              </a:graphicData>
            </a:graphic>
          </wp:inline>
        </w:drawing>
      </w:r>
    </w:p>
    <w:p>
      <w:pPr>
        <w:spacing w:before="0" w:beforeAutospacing="0" w:after="0" w:afterAutospacing="0" w:line="240" w:lineRule="auto"/>
        <w:jc w:val="center"/>
        <w:rPr>
          <w:rFonts w:hint="default" w:ascii="Cambria" w:hAnsi="Cambria" w:cs="Cambria"/>
          <w:sz w:val="24"/>
          <w:szCs w:val="24"/>
        </w:rPr>
      </w:pPr>
      <w:r>
        <w:rPr>
          <w:rFonts w:hint="default" w:ascii="Cambria" w:hAnsi="Cambria" w:cs="Cambria"/>
          <w:b/>
          <w:sz w:val="24"/>
          <w:szCs w:val="24"/>
        </w:rPr>
        <w:t>Gambar 3.</w:t>
      </w:r>
      <w:r>
        <w:rPr>
          <w:rFonts w:hint="default" w:ascii="Cambria" w:hAnsi="Cambria" w:cs="Cambria"/>
          <w:sz w:val="24"/>
          <w:szCs w:val="24"/>
        </w:rPr>
        <w:t xml:space="preserve"> Input data untuk menghasilkan yes or no</w:t>
      </w:r>
    </w:p>
    <w:p>
      <w:pPr>
        <w:spacing w:before="0" w:beforeAutospacing="0" w:after="0" w:afterAutospacing="0" w:line="240" w:lineRule="auto"/>
        <w:jc w:val="center"/>
        <w:rPr>
          <w:rFonts w:hint="default" w:ascii="Cambria" w:hAnsi="Cambria" w:cs="Cambria"/>
          <w:sz w:val="24"/>
          <w:szCs w:val="24"/>
        </w:rPr>
      </w:pPr>
    </w:p>
    <w:p>
      <w:pPr>
        <w:spacing w:before="0" w:beforeAutospacing="0" w:after="0" w:afterAutospacing="0" w:line="240" w:lineRule="auto"/>
        <w:rPr>
          <w:rFonts w:hint="default" w:ascii="Cambria" w:hAnsi="Cambria" w:cs="Cambria"/>
          <w:sz w:val="24"/>
          <w:szCs w:val="24"/>
        </w:rPr>
      </w:pPr>
    </w:p>
    <w:p>
      <w:pPr>
        <w:pStyle w:val="9"/>
        <w:numPr>
          <w:ilvl w:val="0"/>
          <w:numId w:val="3"/>
        </w:numPr>
        <w:spacing w:before="0" w:beforeAutospacing="0" w:after="0" w:afterAutospacing="0" w:line="360" w:lineRule="auto"/>
        <w:ind w:left="360"/>
        <w:jc w:val="both"/>
        <w:rPr>
          <w:rFonts w:hint="default" w:ascii="Cambria" w:hAnsi="Cambria" w:cs="Cambria"/>
          <w:b/>
          <w:bCs/>
          <w:sz w:val="24"/>
          <w:szCs w:val="24"/>
        </w:rPr>
      </w:pPr>
      <w:r>
        <w:rPr>
          <w:rFonts w:hint="default" w:ascii="Cambria" w:hAnsi="Cambria" w:cs="Cambria"/>
          <w:b/>
          <w:bCs/>
          <w:sz w:val="24"/>
          <w:szCs w:val="24"/>
        </w:rPr>
        <w:t>Tampilan Halaman Pohon Tree</w:t>
      </w:r>
    </w:p>
    <w:p>
      <w:pPr>
        <w:pStyle w:val="9"/>
        <w:spacing w:before="0" w:beforeAutospacing="0" w:after="0" w:afterAutospacing="0" w:line="360" w:lineRule="auto"/>
        <w:ind w:left="360"/>
        <w:jc w:val="both"/>
        <w:rPr>
          <w:rFonts w:hint="default" w:ascii="Cambria" w:hAnsi="Cambria" w:cs="Cambria"/>
          <w:sz w:val="24"/>
          <w:szCs w:val="24"/>
        </w:rPr>
      </w:pPr>
      <w:r>
        <w:rPr>
          <w:rFonts w:hint="default" w:ascii="Cambria" w:hAnsi="Cambria" w:cs="Cambria"/>
          <w:sz w:val="24"/>
          <w:szCs w:val="24"/>
        </w:rPr>
        <w:t>Berikut ini adalah halaman prosesn dari hasil input data menjadi pohon tree, dapat di lihat dengan jelas setiap alurnya .</w:t>
      </w:r>
    </w:p>
    <w:p>
      <w:pPr>
        <w:pStyle w:val="9"/>
        <w:spacing w:before="0" w:beforeAutospacing="0" w:after="0" w:afterAutospacing="0" w:line="360" w:lineRule="auto"/>
        <w:ind w:left="360"/>
        <w:jc w:val="both"/>
        <w:rPr>
          <w:rFonts w:hint="default" w:ascii="Cambria" w:hAnsi="Cambria" w:cs="Cambria"/>
          <w:sz w:val="24"/>
          <w:szCs w:val="24"/>
        </w:rPr>
      </w:pPr>
      <w:r>
        <w:rPr>
          <w:rFonts w:hint="default" w:ascii="Cambria" w:hAnsi="Cambria" w:cs="Cambria"/>
          <w:sz w:val="24"/>
          <w:szCs w:val="24"/>
        </w:rPr>
        <w:t xml:space="preserve">Tahapan pemilihan classify untuk </w:t>
      </w:r>
    </w:p>
    <w:p>
      <w:pPr>
        <w:pStyle w:val="9"/>
        <w:spacing w:before="0" w:beforeAutospacing="0" w:after="0" w:afterAutospacing="0" w:line="360" w:lineRule="auto"/>
        <w:ind w:left="360"/>
        <w:jc w:val="both"/>
        <w:rPr>
          <w:rFonts w:hint="default" w:ascii="Cambria" w:hAnsi="Cambria" w:cs="Cambria"/>
          <w:sz w:val="24"/>
          <w:szCs w:val="24"/>
        </w:rPr>
      </w:pPr>
      <w:r>
        <w:rPr>
          <w:rFonts w:hint="default" w:ascii="Cambria" w:hAnsi="Cambria" w:cs="Cambria"/>
          <w:sz w:val="24"/>
          <w:szCs w:val="24"/>
        </w:rPr>
        <w:t>memulai menjadi pohon tree</w:t>
      </w:r>
    </w:p>
    <w:p>
      <w:pPr>
        <w:spacing w:before="0" w:beforeAutospacing="0" w:after="0" w:afterAutospacing="0" w:line="240" w:lineRule="auto"/>
        <w:jc w:val="center"/>
        <w:rPr>
          <w:rFonts w:hint="default" w:ascii="Cambria" w:hAnsi="Cambria" w:cs="Cambria"/>
          <w:sz w:val="24"/>
          <w:szCs w:val="24"/>
        </w:rPr>
      </w:pPr>
      <w:r>
        <w:rPr>
          <w:rFonts w:hint="default" w:ascii="Cambria" w:hAnsi="Cambria" w:cs="Cambria"/>
          <w:sz w:val="24"/>
          <w:szCs w:val="24"/>
        </w:rPr>
        <w:drawing>
          <wp:inline distT="0" distB="0" distL="0" distR="0">
            <wp:extent cx="3067050" cy="2095500"/>
            <wp:effectExtent l="0" t="0" r="0" b="0"/>
            <wp:docPr id="21" name="Picture 21" descr="C:\Users\Lenovo\AppData\Local\Temp\ksohtml4208\wp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Users\Lenovo\AppData\Local\Temp\ksohtml4208\wps4.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3067050" cy="2095500"/>
                    </a:xfrm>
                    <a:prstGeom prst="rect">
                      <a:avLst/>
                    </a:prstGeom>
                    <a:noFill/>
                    <a:ln>
                      <a:noFill/>
                    </a:ln>
                  </pic:spPr>
                </pic:pic>
              </a:graphicData>
            </a:graphic>
          </wp:inline>
        </w:drawing>
      </w:r>
    </w:p>
    <w:p>
      <w:pPr>
        <w:spacing w:before="0" w:beforeAutospacing="0" w:after="0" w:afterAutospacing="0" w:line="240" w:lineRule="auto"/>
        <w:jc w:val="center"/>
        <w:rPr>
          <w:rFonts w:hint="default" w:ascii="Cambria" w:hAnsi="Cambria" w:cs="Cambria"/>
          <w:sz w:val="24"/>
          <w:szCs w:val="24"/>
        </w:rPr>
      </w:pPr>
      <w:r>
        <w:rPr>
          <w:rFonts w:hint="default" w:ascii="Cambria" w:hAnsi="Cambria" w:cs="Cambria"/>
          <w:b/>
          <w:sz w:val="24"/>
          <w:szCs w:val="24"/>
        </w:rPr>
        <w:t>Gambar 4</w:t>
      </w:r>
      <w:r>
        <w:rPr>
          <w:rFonts w:hint="default" w:ascii="Cambria" w:hAnsi="Cambria" w:cs="Cambria"/>
          <w:sz w:val="24"/>
          <w:szCs w:val="24"/>
        </w:rPr>
        <w:t>. Halaman untuk melihat pohon tree</w:t>
      </w:r>
    </w:p>
    <w:p>
      <w:pPr>
        <w:spacing w:before="0" w:beforeAutospacing="0" w:after="0" w:afterAutospacing="0" w:line="240" w:lineRule="auto"/>
        <w:jc w:val="center"/>
        <w:rPr>
          <w:rFonts w:hint="default" w:ascii="Cambria" w:hAnsi="Cambria" w:cs="Cambria"/>
          <w:sz w:val="24"/>
          <w:szCs w:val="24"/>
        </w:rPr>
      </w:pPr>
    </w:p>
    <w:p>
      <w:pPr>
        <w:spacing w:before="0" w:beforeAutospacing="0" w:after="0" w:afterAutospacing="0" w:line="360" w:lineRule="auto"/>
        <w:jc w:val="center"/>
        <w:rPr>
          <w:rFonts w:hint="default" w:ascii="Cambria" w:hAnsi="Cambria" w:cs="Cambria"/>
          <w:sz w:val="24"/>
          <w:szCs w:val="24"/>
        </w:rPr>
      </w:pPr>
      <w:r>
        <w:rPr>
          <w:rFonts w:hint="default" w:ascii="Cambria" w:hAnsi="Cambria" w:cs="Cambria"/>
          <w:sz w:val="24"/>
          <w:szCs w:val="24"/>
        </w:rPr>
        <w:t>Pemilihan pohon tree pada classify</w:t>
      </w:r>
    </w:p>
    <w:p>
      <w:pPr>
        <w:spacing w:before="0" w:beforeAutospacing="0" w:after="0" w:afterAutospacing="0" w:line="240" w:lineRule="auto"/>
        <w:jc w:val="center"/>
        <w:rPr>
          <w:rFonts w:hint="default" w:ascii="Cambria" w:hAnsi="Cambria" w:cs="Cambria"/>
          <w:sz w:val="24"/>
          <w:szCs w:val="24"/>
        </w:rPr>
      </w:pPr>
      <w:r>
        <w:rPr>
          <w:rFonts w:hint="default" w:ascii="Cambria" w:hAnsi="Cambria" w:cs="Cambria"/>
          <w:sz w:val="24"/>
          <w:szCs w:val="24"/>
        </w:rPr>
        <w:drawing>
          <wp:inline distT="0" distB="0" distL="0" distR="0">
            <wp:extent cx="2695575" cy="2047875"/>
            <wp:effectExtent l="0" t="0" r="9525" b="9525"/>
            <wp:docPr id="22" name="Picture 22" descr="C:\Users\Lenovo\AppData\Local\Temp\ksohtml4208\wp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Users\Lenovo\AppData\Local\Temp\ksohtml4208\wps5.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2695575" cy="2047875"/>
                    </a:xfrm>
                    <a:prstGeom prst="rect">
                      <a:avLst/>
                    </a:prstGeom>
                    <a:noFill/>
                    <a:ln>
                      <a:noFill/>
                    </a:ln>
                  </pic:spPr>
                </pic:pic>
              </a:graphicData>
            </a:graphic>
          </wp:inline>
        </w:drawing>
      </w:r>
    </w:p>
    <w:p>
      <w:pPr>
        <w:spacing w:before="0" w:beforeAutospacing="0" w:after="0" w:afterAutospacing="0" w:line="240" w:lineRule="auto"/>
        <w:jc w:val="center"/>
        <w:rPr>
          <w:rFonts w:hint="default" w:ascii="Cambria" w:hAnsi="Cambria" w:cs="Cambria"/>
          <w:sz w:val="24"/>
          <w:szCs w:val="24"/>
        </w:rPr>
      </w:pPr>
      <w:r>
        <w:rPr>
          <w:rFonts w:hint="default" w:ascii="Cambria" w:hAnsi="Cambria" w:cs="Cambria"/>
          <w:b/>
          <w:sz w:val="24"/>
          <w:szCs w:val="24"/>
        </w:rPr>
        <w:t>Gambar 5</w:t>
      </w:r>
      <w:r>
        <w:rPr>
          <w:rFonts w:hint="default" w:ascii="Cambria" w:hAnsi="Cambria" w:cs="Cambria"/>
          <w:sz w:val="24"/>
          <w:szCs w:val="24"/>
        </w:rPr>
        <w:t xml:space="preserve"> Pemilihan pohon tree J48 untuk menjadi pohon tree</w:t>
      </w:r>
    </w:p>
    <w:p>
      <w:pPr>
        <w:spacing w:before="0" w:beforeAutospacing="0" w:after="0" w:afterAutospacing="0" w:line="240" w:lineRule="auto"/>
        <w:jc w:val="center"/>
        <w:rPr>
          <w:rFonts w:hint="default" w:ascii="Cambria" w:hAnsi="Cambria" w:cs="Cambria"/>
          <w:sz w:val="24"/>
          <w:szCs w:val="24"/>
        </w:rPr>
      </w:pPr>
    </w:p>
    <w:p>
      <w:pPr>
        <w:spacing w:before="0" w:beforeAutospacing="0" w:after="0" w:afterAutospacing="0" w:line="240" w:lineRule="auto"/>
        <w:jc w:val="center"/>
        <w:rPr>
          <w:rFonts w:hint="default" w:ascii="Cambria" w:hAnsi="Cambria" w:cs="Cambria"/>
          <w:sz w:val="24"/>
          <w:szCs w:val="24"/>
        </w:rPr>
      </w:pPr>
      <w:r>
        <w:rPr>
          <w:rFonts w:hint="default" w:ascii="Cambria" w:hAnsi="Cambria" w:cs="Cambria"/>
          <w:sz w:val="24"/>
          <w:szCs w:val="24"/>
        </w:rPr>
        <w:drawing>
          <wp:inline distT="0" distB="0" distL="0" distR="0">
            <wp:extent cx="3304540" cy="2141855"/>
            <wp:effectExtent l="0" t="0" r="10160" b="10795"/>
            <wp:docPr id="23" name="Picture 23" descr="C:\Users\Lenovo\AppData\Local\Temp\ksohtml4208\wp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Lenovo\AppData\Local\Temp\ksohtml4208\wps6.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3304540" cy="2141855"/>
                    </a:xfrm>
                    <a:prstGeom prst="rect">
                      <a:avLst/>
                    </a:prstGeom>
                    <a:noFill/>
                    <a:ln>
                      <a:noFill/>
                    </a:ln>
                  </pic:spPr>
                </pic:pic>
              </a:graphicData>
            </a:graphic>
          </wp:inline>
        </w:drawing>
      </w:r>
    </w:p>
    <w:p>
      <w:pPr>
        <w:spacing w:before="0" w:beforeAutospacing="0" w:after="0" w:afterAutospacing="0" w:line="240" w:lineRule="auto"/>
        <w:jc w:val="center"/>
        <w:rPr>
          <w:rFonts w:hint="default" w:ascii="Cambria" w:hAnsi="Cambria" w:cs="Cambria"/>
          <w:sz w:val="24"/>
          <w:szCs w:val="24"/>
        </w:rPr>
      </w:pPr>
      <w:r>
        <w:rPr>
          <w:rFonts w:hint="default" w:ascii="Cambria" w:hAnsi="Cambria" w:cs="Cambria"/>
          <w:sz w:val="24"/>
          <w:szCs w:val="24"/>
        </w:rPr>
        <w:drawing>
          <wp:inline distT="0" distB="0" distL="0" distR="0">
            <wp:extent cx="2609850" cy="2533650"/>
            <wp:effectExtent l="0" t="0" r="0" b="0"/>
            <wp:docPr id="24" name="Picture 24" descr="C:\Users\Lenovo\AppData\Local\Temp\ksohtml4208\wp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Users\Lenovo\AppData\Local\Temp\ksohtml4208\wps8.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2609850" cy="2533650"/>
                    </a:xfrm>
                    <a:prstGeom prst="rect">
                      <a:avLst/>
                    </a:prstGeom>
                    <a:noFill/>
                    <a:ln>
                      <a:noFill/>
                    </a:ln>
                  </pic:spPr>
                </pic:pic>
              </a:graphicData>
            </a:graphic>
          </wp:inline>
        </w:drawing>
      </w:r>
    </w:p>
    <w:p>
      <w:pPr>
        <w:spacing w:before="0" w:beforeAutospacing="0" w:after="0" w:afterAutospacing="0" w:line="240" w:lineRule="auto"/>
        <w:jc w:val="center"/>
        <w:rPr>
          <w:rFonts w:hint="default" w:ascii="Cambria" w:hAnsi="Cambria" w:cs="Cambria"/>
          <w:sz w:val="24"/>
          <w:szCs w:val="24"/>
        </w:rPr>
      </w:pPr>
      <w:r>
        <w:rPr>
          <w:rFonts w:hint="default" w:ascii="Cambria" w:hAnsi="Cambria" w:cs="Cambria"/>
          <w:b/>
          <w:sz w:val="24"/>
          <w:szCs w:val="24"/>
        </w:rPr>
        <w:t xml:space="preserve">Gambar 6 </w:t>
      </w:r>
      <w:r>
        <w:rPr>
          <w:rFonts w:hint="default" w:ascii="Cambria" w:hAnsi="Cambria" w:cs="Cambria"/>
          <w:sz w:val="24"/>
          <w:szCs w:val="24"/>
        </w:rPr>
        <w:t>ini merupakan tampilan</w:t>
      </w:r>
      <w:r>
        <w:rPr>
          <w:rFonts w:hint="default" w:ascii="Cambria" w:hAnsi="Cambria" w:cs="Cambria"/>
          <w:b/>
          <w:sz w:val="24"/>
          <w:szCs w:val="24"/>
        </w:rPr>
        <w:t xml:space="preserve"> </w:t>
      </w:r>
      <w:r>
        <w:rPr>
          <w:rFonts w:hint="default" w:ascii="Cambria" w:hAnsi="Cambria" w:cs="Cambria"/>
          <w:sz w:val="24"/>
          <w:szCs w:val="24"/>
        </w:rPr>
        <w:t>Hasil dari prorse classify menjadi pohon tree</w:t>
      </w:r>
    </w:p>
    <w:p>
      <w:pPr>
        <w:spacing w:before="0" w:beforeAutospacing="0" w:after="0" w:afterAutospacing="0" w:line="240" w:lineRule="auto"/>
        <w:jc w:val="center"/>
        <w:rPr>
          <w:rFonts w:hint="default" w:ascii="Cambria" w:hAnsi="Cambria" w:cs="Cambria"/>
          <w:sz w:val="24"/>
          <w:szCs w:val="24"/>
        </w:rPr>
      </w:pPr>
    </w:p>
    <w:p>
      <w:pPr>
        <w:spacing w:before="0" w:beforeAutospacing="0" w:after="0" w:afterAutospacing="0" w:line="240" w:lineRule="auto"/>
        <w:jc w:val="center"/>
        <w:rPr>
          <w:rFonts w:hint="default" w:ascii="Cambria" w:hAnsi="Cambria" w:cs="Cambria"/>
          <w:sz w:val="24"/>
          <w:szCs w:val="24"/>
        </w:rPr>
      </w:pPr>
      <w:r>
        <w:rPr>
          <w:rFonts w:hint="default" w:ascii="Cambria" w:hAnsi="Cambria" w:cs="Cambria"/>
          <w:sz w:val="24"/>
          <w:szCs w:val="24"/>
        </w:rPr>
        <w:drawing>
          <wp:inline distT="0" distB="0" distL="0" distR="0">
            <wp:extent cx="2609850" cy="2362200"/>
            <wp:effectExtent l="0" t="0" r="0" b="0"/>
            <wp:docPr id="25" name="Picture 25" descr="C:\Users\Lenovo\AppData\Local\Temp\ksohtml4208\wp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Users\Lenovo\AppData\Local\Temp\ksohtml4208\wps9.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2609850" cy="2362200"/>
                    </a:xfrm>
                    <a:prstGeom prst="rect">
                      <a:avLst/>
                    </a:prstGeom>
                    <a:noFill/>
                    <a:ln>
                      <a:noFill/>
                    </a:ln>
                  </pic:spPr>
                </pic:pic>
              </a:graphicData>
            </a:graphic>
          </wp:inline>
        </w:drawing>
      </w:r>
    </w:p>
    <w:p>
      <w:pPr>
        <w:spacing w:before="0" w:beforeAutospacing="0" w:after="0" w:afterAutospacing="0" w:line="240" w:lineRule="auto"/>
        <w:jc w:val="center"/>
        <w:rPr>
          <w:rFonts w:hint="default" w:ascii="Cambria" w:hAnsi="Cambria" w:cs="Cambria"/>
          <w:bCs/>
          <w:sz w:val="24"/>
          <w:szCs w:val="24"/>
        </w:rPr>
      </w:pPr>
      <w:r>
        <w:rPr>
          <w:rFonts w:hint="default" w:ascii="Cambria" w:hAnsi="Cambria" w:cs="Cambria"/>
          <w:b/>
          <w:bCs/>
          <w:sz w:val="24"/>
          <w:szCs w:val="24"/>
        </w:rPr>
        <w:t xml:space="preserve">Gambar 6 </w:t>
      </w:r>
      <w:r>
        <w:rPr>
          <w:rFonts w:hint="default" w:ascii="Cambria" w:hAnsi="Cambria" w:cs="Cambria"/>
          <w:bCs/>
          <w:sz w:val="24"/>
          <w:szCs w:val="24"/>
        </w:rPr>
        <w:t>Pohon tree</w:t>
      </w:r>
    </w:p>
    <w:p>
      <w:pPr>
        <w:spacing w:before="0" w:beforeAutospacing="0" w:after="0" w:afterAutospacing="0" w:line="240" w:lineRule="auto"/>
        <w:jc w:val="center"/>
        <w:rPr>
          <w:rFonts w:hint="default" w:ascii="Cambria" w:hAnsi="Cambria" w:cs="Cambria"/>
          <w:bCs/>
          <w:sz w:val="24"/>
          <w:szCs w:val="24"/>
        </w:rPr>
      </w:pPr>
    </w:p>
    <w:p>
      <w:pPr>
        <w:spacing w:before="0" w:beforeAutospacing="0" w:after="0" w:afterAutospacing="0" w:line="360" w:lineRule="auto"/>
        <w:jc w:val="both"/>
        <w:rPr>
          <w:rFonts w:hint="default" w:ascii="Cambria" w:hAnsi="Cambria" w:cs="Cambria"/>
          <w:b/>
          <w:bCs/>
          <w:sz w:val="24"/>
          <w:szCs w:val="24"/>
        </w:rPr>
      </w:pPr>
      <w:r>
        <w:rPr>
          <w:rFonts w:hint="default" w:ascii="Cambria" w:hAnsi="Cambria" w:cs="Cambria"/>
          <w:bCs/>
          <w:sz w:val="24"/>
          <w:szCs w:val="24"/>
        </w:rPr>
        <w:t>Adapun</w:t>
      </w:r>
      <w:r>
        <w:rPr>
          <w:rFonts w:hint="default" w:ascii="Cambria" w:hAnsi="Cambria" w:cs="Cambria"/>
          <w:b/>
          <w:bCs/>
          <w:sz w:val="24"/>
          <w:szCs w:val="24"/>
        </w:rPr>
        <w:t xml:space="preserve"> gambar 7 </w:t>
      </w:r>
      <w:r>
        <w:rPr>
          <w:rFonts w:hint="default" w:ascii="Cambria" w:hAnsi="Cambria" w:cs="Cambria"/>
          <w:bCs/>
          <w:sz w:val="24"/>
          <w:szCs w:val="24"/>
        </w:rPr>
        <w:t>Tampilan Halaman Grafik ini untuk mengetahun gerak banyak pesanan produk apa saja dalam 1 hari</w:t>
      </w:r>
      <w:r>
        <w:rPr>
          <w:rFonts w:hint="default" w:ascii="Cambria" w:hAnsi="Cambria" w:cs="Cambria"/>
          <w:b/>
          <w:bCs/>
          <w:sz w:val="24"/>
          <w:szCs w:val="24"/>
        </w:rPr>
        <w:t xml:space="preserve"> </w:t>
      </w:r>
    </w:p>
    <w:p>
      <w:pPr>
        <w:spacing w:before="0" w:beforeAutospacing="0" w:after="0" w:afterAutospacing="0" w:line="360" w:lineRule="auto"/>
        <w:jc w:val="both"/>
        <w:rPr>
          <w:rFonts w:hint="default" w:ascii="Cambria" w:hAnsi="Cambria" w:cs="Cambria"/>
          <w:sz w:val="24"/>
          <w:szCs w:val="24"/>
        </w:rPr>
      </w:pPr>
      <w:r>
        <w:rPr>
          <w:rFonts w:hint="default" w:ascii="Cambria" w:hAnsi="Cambria" w:cs="Cambria"/>
          <w:sz w:val="24"/>
          <w:szCs w:val="24"/>
        </w:rPr>
        <w:t>Pada tahapan ini  menghasilkan data grafik dari inputan data sampel</w:t>
      </w:r>
    </w:p>
    <w:p>
      <w:pPr>
        <w:spacing w:before="0" w:beforeAutospacing="0" w:after="0" w:afterAutospacing="0" w:line="240" w:lineRule="auto"/>
        <w:jc w:val="center"/>
        <w:rPr>
          <w:rFonts w:hint="default" w:ascii="Cambria" w:hAnsi="Cambria" w:cs="Cambria"/>
          <w:sz w:val="24"/>
          <w:szCs w:val="24"/>
        </w:rPr>
      </w:pPr>
      <w:r>
        <w:rPr>
          <w:rFonts w:hint="default" w:ascii="Cambria" w:hAnsi="Cambria" w:cs="Cambria"/>
          <w:sz w:val="24"/>
          <w:szCs w:val="24"/>
        </w:rPr>
        <w:drawing>
          <wp:inline distT="0" distB="0" distL="0" distR="0">
            <wp:extent cx="2609850" cy="1504950"/>
            <wp:effectExtent l="0" t="0" r="0" b="0"/>
            <wp:docPr id="26" name="Picture 26" descr="C:\Users\Lenovo\AppData\Local\Temp\ksohtml4208\wp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Users\Lenovo\AppData\Local\Temp\ksohtml4208\wps10.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2609850" cy="1504950"/>
                    </a:xfrm>
                    <a:prstGeom prst="rect">
                      <a:avLst/>
                    </a:prstGeom>
                    <a:noFill/>
                    <a:ln>
                      <a:noFill/>
                    </a:ln>
                  </pic:spPr>
                </pic:pic>
              </a:graphicData>
            </a:graphic>
          </wp:inline>
        </w:drawing>
      </w:r>
    </w:p>
    <w:p>
      <w:pPr>
        <w:spacing w:before="0" w:beforeAutospacing="0" w:after="0" w:afterAutospacing="0" w:line="240" w:lineRule="auto"/>
        <w:jc w:val="center"/>
        <w:rPr>
          <w:rFonts w:hint="default" w:ascii="Cambria" w:hAnsi="Cambria" w:cs="Cambria"/>
          <w:sz w:val="24"/>
          <w:szCs w:val="24"/>
        </w:rPr>
      </w:pPr>
      <w:r>
        <w:rPr>
          <w:rFonts w:hint="default" w:ascii="Cambria" w:hAnsi="Cambria" w:cs="Cambria"/>
          <w:b/>
          <w:sz w:val="24"/>
          <w:szCs w:val="24"/>
        </w:rPr>
        <w:t xml:space="preserve">Gambar 7 </w:t>
      </w:r>
      <w:r>
        <w:rPr>
          <w:rFonts w:hint="default" w:ascii="Cambria" w:hAnsi="Cambria" w:cs="Cambria"/>
          <w:sz w:val="24"/>
          <w:szCs w:val="24"/>
        </w:rPr>
        <w:t>grapik produk dan harga yang diminati oleh konsumen</w:t>
      </w:r>
    </w:p>
    <w:p>
      <w:pPr>
        <w:spacing w:before="0" w:beforeAutospacing="0" w:after="0" w:afterAutospacing="0" w:line="240" w:lineRule="auto"/>
        <w:jc w:val="both"/>
        <w:rPr>
          <w:rFonts w:hint="default" w:ascii="Cambria" w:hAnsi="Cambria" w:cs="Cambria"/>
          <w:sz w:val="24"/>
          <w:szCs w:val="24"/>
        </w:rPr>
      </w:pPr>
    </w:p>
    <w:p>
      <w:pPr>
        <w:spacing w:before="0" w:beforeAutospacing="0" w:after="0" w:afterAutospacing="0" w:line="360" w:lineRule="auto"/>
        <w:rPr>
          <w:rFonts w:hint="default" w:ascii="Cambria" w:hAnsi="Cambria" w:cs="Cambria"/>
          <w:b/>
          <w:sz w:val="24"/>
          <w:szCs w:val="24"/>
        </w:rPr>
      </w:pPr>
      <w:r>
        <w:rPr>
          <w:rFonts w:hint="default" w:ascii="Cambria" w:hAnsi="Cambria" w:cs="Cambria"/>
          <w:b/>
          <w:sz w:val="24"/>
          <w:szCs w:val="24"/>
        </w:rPr>
        <w:t>KESIMPULAN DAN SARAN.</w:t>
      </w:r>
    </w:p>
    <w:p>
      <w:pPr>
        <w:spacing w:before="0" w:beforeAutospacing="0" w:after="0" w:afterAutospacing="0" w:line="360" w:lineRule="auto"/>
        <w:jc w:val="both"/>
        <w:rPr>
          <w:rFonts w:hint="default" w:ascii="Cambria" w:hAnsi="Cambria" w:cs="Cambria"/>
          <w:sz w:val="24"/>
          <w:szCs w:val="24"/>
        </w:rPr>
      </w:pPr>
      <w:r>
        <w:rPr>
          <w:rFonts w:hint="default" w:ascii="Cambria" w:hAnsi="Cambria" w:cs="Cambria"/>
          <w:b/>
          <w:sz w:val="24"/>
          <w:szCs w:val="24"/>
        </w:rPr>
        <w:tab/>
      </w:r>
      <w:r>
        <w:rPr>
          <w:rFonts w:hint="default" w:ascii="Cambria" w:hAnsi="Cambria" w:cs="Cambria"/>
          <w:sz w:val="24"/>
          <w:szCs w:val="24"/>
        </w:rPr>
        <w:t>Dari hasil penelitian diatas dapat di ambill kesimpulan bahwa  toko billy adalah sampel yang digunakan sebagai contoh dalam penggunaan perhitungan data mining algrotima C45 untuk mengetahui produk apa saja yang banyak diminati oleh konsumen dan yang tidak diminati, sehingga pemilik toko dapat memproduksi produk yang diminati lebih banyak dan mengganti product yang tidak diminati dengan product yang baru. Sehingga toko meningkatkan pendapatan (income)  dan menghindari kerugian dengan mengganti produk yang tidak diminati dengan produk baru agar adanya pilihan baru yang dapat dipilih oleh konsumen.</w:t>
      </w:r>
    </w:p>
    <w:p>
      <w:pPr>
        <w:spacing w:before="0" w:beforeAutospacing="0" w:after="0" w:afterAutospacing="0" w:line="360" w:lineRule="auto"/>
        <w:ind w:firstLine="720"/>
        <w:jc w:val="both"/>
        <w:rPr>
          <w:rFonts w:hint="default" w:ascii="Cambria" w:hAnsi="Cambria" w:cs="Cambria"/>
          <w:sz w:val="24"/>
          <w:szCs w:val="24"/>
        </w:rPr>
      </w:pPr>
      <w:r>
        <w:rPr>
          <w:rFonts w:hint="default" w:ascii="Cambria" w:hAnsi="Cambria" w:cs="Cambria"/>
          <w:sz w:val="24"/>
          <w:szCs w:val="24"/>
        </w:rPr>
        <w:t>Dengan perhitungan ini kita juga dapat mengetahui bahwa harga juga dapat menentukan produk yang banyak diminati sehingga pemilik toko dapat menurunkan harga penjualan dengan kwalitas yang sama namun tidak mengalami kerugian pada toko nya.</w:t>
      </w:r>
    </w:p>
    <w:p>
      <w:pPr>
        <w:spacing w:before="0" w:beforeAutospacing="0" w:after="0" w:afterAutospacing="0" w:line="360" w:lineRule="auto"/>
        <w:ind w:firstLine="720"/>
        <w:jc w:val="both"/>
        <w:rPr>
          <w:rFonts w:hint="default" w:ascii="Cambria" w:hAnsi="Cambria" w:cs="Cambria"/>
          <w:sz w:val="24"/>
          <w:szCs w:val="24"/>
        </w:rPr>
      </w:pPr>
      <w:r>
        <w:rPr>
          <w:rFonts w:hint="default" w:ascii="Cambria" w:hAnsi="Cambria" w:cs="Cambria"/>
          <w:sz w:val="24"/>
          <w:szCs w:val="24"/>
        </w:rPr>
        <w:t>Dari data diatas juga dapat diketahuin banyaknya permintaan sebuah produk dari grafik dan pohon tree pada aplikasi weka yang digunakan untuk mempercepat proses peningkatan pendapatan (income) yang cepat, akurat dan efisien.</w:t>
      </w:r>
    </w:p>
    <w:p>
      <w:pPr>
        <w:spacing w:before="0" w:beforeAutospacing="0" w:after="0" w:afterAutospacing="0" w:line="360" w:lineRule="auto"/>
        <w:ind w:firstLine="720"/>
        <w:jc w:val="both"/>
        <w:rPr>
          <w:rFonts w:hint="default" w:ascii="Cambria" w:hAnsi="Cambria" w:cs="Cambria"/>
          <w:sz w:val="24"/>
          <w:szCs w:val="24"/>
        </w:rPr>
      </w:pPr>
      <w:r>
        <w:rPr>
          <w:rFonts w:hint="default" w:ascii="Cambria" w:hAnsi="Cambria" w:cs="Cambria"/>
          <w:sz w:val="24"/>
          <w:szCs w:val="24"/>
        </w:rPr>
        <w:t>Dengan perhitungan data mining algoritma C-45 ini dapat diketahui nilai support yang di dapat adalah 8,</w:t>
      </w:r>
      <w:r>
        <w:rPr>
          <w:rFonts w:hint="default" w:ascii="Cambria" w:hAnsi="Cambria" w:cs="Cambria"/>
          <w:b/>
          <w:sz w:val="24"/>
          <w:szCs w:val="24"/>
        </w:rPr>
        <w:t xml:space="preserve"> </w:t>
      </w:r>
      <w:r>
        <w:rPr>
          <w:rFonts w:hint="default" w:ascii="Cambria" w:hAnsi="Cambria" w:cs="Cambria"/>
          <w:sz w:val="24"/>
          <w:szCs w:val="24"/>
        </w:rPr>
        <w:t>3% dan nilai confidace 25%.</w:t>
      </w:r>
    </w:p>
    <w:p>
      <w:pPr>
        <w:spacing w:before="0" w:beforeAutospacing="0" w:after="0" w:afterAutospacing="0" w:line="360" w:lineRule="auto"/>
        <w:ind w:firstLine="720"/>
        <w:jc w:val="both"/>
        <w:rPr>
          <w:rFonts w:hint="default" w:ascii="Cambria" w:hAnsi="Cambria" w:cs="Cambria"/>
          <w:sz w:val="24"/>
          <w:szCs w:val="24"/>
        </w:rPr>
      </w:pPr>
      <w:r>
        <w:rPr>
          <w:rFonts w:hint="default" w:ascii="Cambria" w:hAnsi="Cambria" w:cs="Cambria"/>
          <w:sz w:val="24"/>
          <w:szCs w:val="24"/>
        </w:rPr>
        <w:t>Untuk kedepanya diharapkan penelitian yang sama menggunakan data sampel yang lebih besar sehingga dapat berguna bagi masyarakat luas.</w:t>
      </w:r>
    </w:p>
    <w:p>
      <w:pPr>
        <w:shd w:val="clear" w:color="auto" w:fill="FFFFFF"/>
        <w:spacing w:before="0" w:beforeAutospacing="0" w:after="0" w:afterAutospacing="0" w:line="360" w:lineRule="auto"/>
        <w:ind w:firstLine="720"/>
        <w:jc w:val="both"/>
        <w:rPr>
          <w:rFonts w:hint="default" w:ascii="Cambria" w:hAnsi="Cambria" w:cs="Cambria"/>
          <w:sz w:val="24"/>
          <w:szCs w:val="24"/>
        </w:rPr>
      </w:pPr>
      <w:r>
        <w:rPr>
          <w:rFonts w:hint="default" w:ascii="Cambria" w:hAnsi="Cambria" w:cs="Cambria"/>
          <w:sz w:val="24"/>
          <w:szCs w:val="24"/>
        </w:rPr>
        <w:t>Kami ucapkan terimakasih kepada seluruh informasi  yang  telah  bersedia  dalam penulisan   penelitin ini dan   terima   kasih kepada   seluruh   pihak   yang   telah mendukung  penelitian ini. Semoga</w:t>
      </w:r>
    </w:p>
    <w:p>
      <w:pPr>
        <w:shd w:val="clear" w:color="auto" w:fill="FFFFFF"/>
        <w:spacing w:before="0" w:beforeAutospacing="0" w:after="0" w:afterAutospacing="0" w:line="360" w:lineRule="auto"/>
        <w:jc w:val="both"/>
        <w:rPr>
          <w:rFonts w:hint="default" w:ascii="Cambria" w:hAnsi="Cambria" w:cs="Cambria"/>
          <w:sz w:val="24"/>
          <w:szCs w:val="24"/>
        </w:rPr>
      </w:pPr>
      <w:r>
        <w:rPr>
          <w:rFonts w:hint="default" w:ascii="Cambria" w:hAnsi="Cambria" w:cs="Cambria"/>
          <w:sz w:val="24"/>
          <w:szCs w:val="24"/>
        </w:rPr>
        <w:t xml:space="preserve">bermanfaat  dan  dapat  berguna  bagi </w:t>
      </w:r>
    </w:p>
    <w:p>
      <w:pPr>
        <w:shd w:val="clear" w:color="auto" w:fill="FFFFFF"/>
        <w:spacing w:before="0" w:beforeAutospacing="0" w:after="0" w:afterAutospacing="0" w:line="360" w:lineRule="auto"/>
        <w:jc w:val="both"/>
        <w:rPr>
          <w:rFonts w:hint="default" w:ascii="Cambria" w:hAnsi="Cambria" w:cs="Cambria"/>
          <w:sz w:val="24"/>
          <w:szCs w:val="24"/>
        </w:rPr>
      </w:pPr>
      <w:r>
        <w:rPr>
          <w:rFonts w:hint="default" w:ascii="Cambria" w:hAnsi="Cambria" w:cs="Cambria"/>
          <w:sz w:val="24"/>
          <w:szCs w:val="24"/>
        </w:rPr>
        <w:t>peneliti berikutnya.</w:t>
      </w:r>
    </w:p>
    <w:p>
      <w:pPr>
        <w:shd w:val="clear" w:color="auto" w:fill="FFFFFF"/>
        <w:spacing w:before="0" w:beforeAutospacing="0" w:after="0" w:afterAutospacing="0" w:line="240" w:lineRule="auto"/>
        <w:jc w:val="both"/>
        <w:rPr>
          <w:rFonts w:hint="default" w:ascii="Cambria" w:hAnsi="Cambria" w:cs="Cambria"/>
          <w:sz w:val="24"/>
          <w:szCs w:val="24"/>
        </w:rPr>
      </w:pPr>
    </w:p>
    <w:p>
      <w:pPr>
        <w:spacing w:before="0" w:beforeAutospacing="0" w:after="0" w:afterAutospacing="0" w:line="360" w:lineRule="auto"/>
        <w:jc w:val="both"/>
        <w:rPr>
          <w:rFonts w:hint="default" w:ascii="Cambria" w:hAnsi="Cambria" w:cs="Cambria"/>
          <w:b/>
          <w:sz w:val="24"/>
          <w:szCs w:val="24"/>
          <w:lang w:val="en-US"/>
        </w:rPr>
      </w:pPr>
      <w:r>
        <w:rPr>
          <w:rFonts w:hint="default" w:ascii="Cambria" w:hAnsi="Cambria" w:cs="Cambria"/>
          <w:b/>
          <w:sz w:val="24"/>
          <w:szCs w:val="24"/>
          <w:lang w:val="en-US"/>
        </w:rPr>
        <w:t>UCAPAN TERIMAKASIH</w:t>
      </w:r>
    </w:p>
    <w:p>
      <w:pPr>
        <w:spacing w:before="0" w:beforeAutospacing="0" w:after="0" w:afterAutospacing="0" w:line="360" w:lineRule="auto"/>
        <w:jc w:val="both"/>
        <w:rPr>
          <w:rFonts w:hint="default" w:ascii="Cambria" w:hAnsi="Cambria" w:cs="Cambria"/>
          <w:b w:val="0"/>
          <w:bCs/>
          <w:sz w:val="24"/>
          <w:szCs w:val="24"/>
          <w:lang w:val="en-US"/>
        </w:rPr>
      </w:pPr>
      <w:r>
        <w:rPr>
          <w:rFonts w:hint="default" w:ascii="Cambria" w:hAnsi="Cambria" w:cs="Cambria"/>
          <w:b w:val="0"/>
          <w:bCs/>
          <w:sz w:val="24"/>
          <w:szCs w:val="24"/>
          <w:lang w:val="en-US"/>
        </w:rPr>
        <w:t>Saya ucapkan terimakasih kepada teman-teman dosen yang ikut berkolaborasi dalam penelitian ini baik dosen internal dan external atas terlaksananya penelitian sampai selesai dengan baik. Dimana penelitian ini terlaksananya untuk meningkatkan hubungan kerjasama ini antara kampus Institut Teknologi dan Sains Nahdlatul Ulama Jambi dan Institut Teknologi dan Bisnis Pelita Raya, semoga untuk kedepannya hubungan kerjasama dapat di laksanakan kembali.</w:t>
      </w:r>
    </w:p>
    <w:p>
      <w:pPr>
        <w:spacing w:before="0" w:beforeAutospacing="0" w:after="0" w:afterAutospacing="0" w:line="360" w:lineRule="auto"/>
        <w:jc w:val="both"/>
        <w:rPr>
          <w:rFonts w:hint="default" w:ascii="Cambria" w:hAnsi="Cambria" w:cs="Cambria"/>
          <w:b w:val="0"/>
          <w:bCs/>
          <w:sz w:val="24"/>
          <w:szCs w:val="24"/>
          <w:lang w:val="en-US"/>
        </w:rPr>
      </w:pPr>
    </w:p>
    <w:p>
      <w:pPr>
        <w:spacing w:before="0" w:beforeAutospacing="0" w:after="0" w:afterAutospacing="0" w:line="360" w:lineRule="auto"/>
        <w:jc w:val="both"/>
        <w:rPr>
          <w:rFonts w:hint="default" w:ascii="Cambria" w:hAnsi="Cambria" w:cs="Cambria"/>
          <w:b/>
          <w:sz w:val="24"/>
          <w:szCs w:val="24"/>
        </w:rPr>
      </w:pPr>
      <w:r>
        <w:rPr>
          <w:rFonts w:hint="default" w:ascii="Cambria" w:hAnsi="Cambria" w:cs="Cambria"/>
          <w:b/>
          <w:sz w:val="24"/>
          <w:szCs w:val="24"/>
        </w:rPr>
        <w:t>DAFTAR PUSTAKA.</w:t>
      </w:r>
    </w:p>
    <w:p>
      <w:pPr>
        <w:spacing w:before="0" w:beforeAutospacing="0" w:after="0" w:afterAutospacing="0" w:line="360" w:lineRule="auto"/>
        <w:jc w:val="both"/>
        <w:rPr>
          <w:rFonts w:hint="default" w:ascii="Cambria" w:hAnsi="Cambria" w:cs="Cambria"/>
          <w:b/>
          <w:sz w:val="24"/>
          <w:szCs w:val="24"/>
        </w:rPr>
      </w:pPr>
      <w:r>
        <w:rPr>
          <w:rFonts w:hint="default" w:ascii="Cambria" w:hAnsi="Cambria" w:cs="Cambria"/>
          <w:sz w:val="24"/>
          <w:szCs w:val="24"/>
        </w:rPr>
        <w:t xml:space="preserve">Much Aziz Muslim, Budi prasetyo, , </w:t>
      </w:r>
    </w:p>
    <w:p>
      <w:pPr>
        <w:tabs>
          <w:tab w:val="left" w:pos="426"/>
        </w:tabs>
        <w:spacing w:before="0" w:beforeAutospacing="0" w:after="0" w:afterAutospacing="0" w:line="360" w:lineRule="auto"/>
        <w:ind w:left="426"/>
        <w:jc w:val="both"/>
        <w:rPr>
          <w:rFonts w:hint="default" w:ascii="Cambria" w:hAnsi="Cambria" w:cs="Cambria"/>
          <w:sz w:val="24"/>
          <w:szCs w:val="24"/>
        </w:rPr>
      </w:pPr>
      <w:r>
        <w:rPr>
          <w:rFonts w:hint="default" w:ascii="Cambria" w:hAnsi="Cambria" w:cs="Cambria"/>
          <w:sz w:val="24"/>
          <w:szCs w:val="24"/>
        </w:rPr>
        <w:t xml:space="preserve">Eva laily &amp; dkk (2019). Data Mining ALgoritmaC-4.5. </w:t>
      </w:r>
      <w:r>
        <w:rPr>
          <w:rFonts w:hint="default" w:ascii="Cambria" w:hAnsi="Cambria" w:cs="Cambria"/>
          <w:sz w:val="24"/>
          <w:szCs w:val="24"/>
        </w:rPr>
        <w:fldChar w:fldCharType="begin"/>
      </w:r>
      <w:r>
        <w:rPr>
          <w:rFonts w:hint="default" w:ascii="Cambria" w:hAnsi="Cambria" w:cs="Cambria"/>
          <w:sz w:val="24"/>
          <w:szCs w:val="24"/>
        </w:rPr>
        <w:instrText xml:space="preserve"> HYPERLINK "https://lib.unnes.ac.id/" </w:instrText>
      </w:r>
      <w:r>
        <w:rPr>
          <w:rFonts w:hint="default" w:ascii="Cambria" w:hAnsi="Cambria" w:cs="Cambria"/>
          <w:sz w:val="24"/>
          <w:szCs w:val="24"/>
        </w:rPr>
        <w:fldChar w:fldCharType="separate"/>
      </w:r>
      <w:r>
        <w:rPr>
          <w:rStyle w:val="5"/>
          <w:rFonts w:hint="default" w:ascii="Cambria" w:hAnsi="Cambria" w:cs="Cambria"/>
          <w:sz w:val="24"/>
          <w:szCs w:val="24"/>
        </w:rPr>
        <w:t>https://lib.unnes.ac.id/</w:t>
      </w:r>
      <w:r>
        <w:rPr>
          <w:rStyle w:val="5"/>
          <w:rFonts w:hint="default" w:ascii="Cambria" w:hAnsi="Cambria" w:cs="Cambria"/>
          <w:sz w:val="24"/>
          <w:szCs w:val="24"/>
        </w:rPr>
        <w:fldChar w:fldCharType="end"/>
      </w:r>
      <w:r>
        <w:rPr>
          <w:rFonts w:hint="default" w:ascii="Cambria" w:hAnsi="Cambria" w:cs="Cambria"/>
          <w:sz w:val="24"/>
          <w:szCs w:val="24"/>
        </w:rPr>
        <w:t>,Semarang Indonesia.</w:t>
      </w:r>
    </w:p>
    <w:p>
      <w:pPr>
        <w:tabs>
          <w:tab w:val="left" w:pos="426"/>
        </w:tabs>
        <w:spacing w:before="0" w:beforeAutospacing="0" w:after="0" w:afterAutospacing="0" w:line="360" w:lineRule="auto"/>
        <w:ind w:left="426" w:hanging="426"/>
        <w:jc w:val="both"/>
        <w:rPr>
          <w:rFonts w:hint="default" w:ascii="Cambria" w:hAnsi="Cambria" w:cs="Cambria"/>
          <w:sz w:val="24"/>
          <w:szCs w:val="24"/>
        </w:rPr>
      </w:pPr>
      <w:r>
        <w:rPr>
          <w:rFonts w:hint="default" w:ascii="Cambria" w:hAnsi="Cambria" w:cs="Cambria"/>
          <w:sz w:val="24"/>
          <w:szCs w:val="24"/>
        </w:rPr>
        <w:t>Efori Buulolo, S.Kom, M.Kom (januari;2020). Data Mining (untuk perguruan). Deepublish Publisher. Yogyakarta, Indonesia.</w:t>
      </w:r>
    </w:p>
    <w:p>
      <w:pPr>
        <w:tabs>
          <w:tab w:val="left" w:pos="426"/>
        </w:tabs>
        <w:spacing w:before="0" w:beforeAutospacing="0" w:after="0" w:afterAutospacing="0" w:line="360" w:lineRule="auto"/>
        <w:ind w:left="426" w:hanging="426"/>
        <w:jc w:val="both"/>
        <w:rPr>
          <w:rFonts w:hint="default" w:ascii="Cambria" w:hAnsi="Cambria" w:cs="Cambria"/>
          <w:sz w:val="24"/>
          <w:szCs w:val="24"/>
        </w:rPr>
      </w:pPr>
      <w:r>
        <w:rPr>
          <w:rFonts w:hint="default" w:ascii="Cambria" w:hAnsi="Cambria" w:cs="Cambria"/>
          <w:sz w:val="24"/>
          <w:szCs w:val="24"/>
        </w:rPr>
        <w:t>Dicky N, Gunandi WN,(2019). Algaritma Data Mining dan Pengujian. Deepublish Publisher. Yogyakarta, Indonesia.</w:t>
      </w:r>
    </w:p>
    <w:p>
      <w:pPr>
        <w:tabs>
          <w:tab w:val="left" w:pos="426"/>
        </w:tabs>
        <w:spacing w:before="0" w:beforeAutospacing="0" w:after="0" w:afterAutospacing="0" w:line="360" w:lineRule="auto"/>
        <w:ind w:left="426" w:hanging="426"/>
        <w:jc w:val="both"/>
        <w:rPr>
          <w:rFonts w:hint="default" w:ascii="Cambria" w:hAnsi="Cambria" w:cs="Cambria"/>
          <w:sz w:val="24"/>
          <w:szCs w:val="24"/>
        </w:rPr>
      </w:pPr>
      <w:r>
        <w:rPr>
          <w:rFonts w:hint="default" w:ascii="Cambria" w:hAnsi="Cambria" w:cs="Cambria"/>
          <w:sz w:val="24"/>
          <w:szCs w:val="24"/>
        </w:rPr>
        <w:t>Kasiram (2008). Penelititan Kualitatif dan Kuatitatif. Gramedia, Jakarta.</w:t>
      </w:r>
    </w:p>
    <w:p>
      <w:pPr>
        <w:tabs>
          <w:tab w:val="left" w:pos="426"/>
        </w:tabs>
        <w:spacing w:before="0" w:beforeAutospacing="0" w:after="0" w:afterAutospacing="0" w:line="360" w:lineRule="auto"/>
        <w:ind w:left="426" w:hanging="426"/>
        <w:jc w:val="both"/>
        <w:rPr>
          <w:rFonts w:hint="default" w:ascii="Cambria" w:hAnsi="Cambria" w:cs="Cambria"/>
          <w:sz w:val="24"/>
          <w:szCs w:val="24"/>
        </w:rPr>
      </w:pPr>
      <w:r>
        <w:rPr>
          <w:rFonts w:hint="default" w:ascii="Cambria" w:hAnsi="Cambria" w:cs="Cambria"/>
          <w:sz w:val="24"/>
          <w:szCs w:val="24"/>
        </w:rPr>
        <w:t>Sigit Adi Nugroho, Gita Arum Sari, (2018). Implementasi Data Mining Menggunakan Weka. UBPRESS, Malang, Indonesia.</w:t>
      </w:r>
    </w:p>
    <w:p>
      <w:pPr>
        <w:tabs>
          <w:tab w:val="left" w:pos="426"/>
        </w:tabs>
        <w:spacing w:before="0" w:beforeAutospacing="0" w:after="0" w:afterAutospacing="0" w:line="360" w:lineRule="auto"/>
        <w:ind w:left="426" w:hanging="426"/>
        <w:jc w:val="both"/>
        <w:rPr>
          <w:rFonts w:hint="default" w:ascii="Cambria" w:hAnsi="Cambria" w:cs="Cambria"/>
          <w:sz w:val="24"/>
          <w:szCs w:val="24"/>
        </w:rPr>
      </w:pPr>
      <w:r>
        <w:rPr>
          <w:rFonts w:hint="default" w:ascii="Cambria" w:hAnsi="Cambria" w:cs="Cambria"/>
          <w:sz w:val="24"/>
          <w:szCs w:val="24"/>
        </w:rPr>
        <w:t>Jurnal GL Pritalia dengan judul penelitian “ Penerapan Algoritma C4.5 untuk Penentuan Ketersediaan Barang E-commerce”, (2018).</w:t>
      </w:r>
    </w:p>
    <w:p>
      <w:pPr>
        <w:tabs>
          <w:tab w:val="left" w:pos="426"/>
        </w:tabs>
        <w:spacing w:before="0" w:beforeAutospacing="0" w:after="0" w:afterAutospacing="0" w:line="360" w:lineRule="auto"/>
        <w:ind w:left="426" w:hanging="426"/>
        <w:jc w:val="both"/>
        <w:rPr>
          <w:rFonts w:hint="default" w:ascii="Cambria" w:hAnsi="Cambria" w:cs="Cambria"/>
          <w:sz w:val="24"/>
          <w:szCs w:val="24"/>
        </w:rPr>
      </w:pPr>
    </w:p>
    <w:p>
      <w:pPr>
        <w:spacing w:before="0" w:beforeAutospacing="0" w:after="0" w:afterAutospacing="0" w:line="360" w:lineRule="auto"/>
        <w:jc w:val="both"/>
        <w:rPr>
          <w:rFonts w:hint="default" w:ascii="Cambria" w:hAnsi="Cambria" w:cs="Cambria"/>
          <w:sz w:val="24"/>
          <w:szCs w:val="24"/>
        </w:rPr>
      </w:pPr>
    </w:p>
    <w:p>
      <w:pPr>
        <w:spacing w:before="0" w:beforeAutospacing="0" w:after="0" w:afterAutospacing="0" w:line="360" w:lineRule="auto"/>
        <w:jc w:val="both"/>
        <w:rPr>
          <w:rFonts w:ascii="Arial" w:hAnsi="Arial" w:cs="Arial"/>
          <w:sz w:val="22"/>
          <w:szCs w:val="22"/>
        </w:rPr>
        <w:sectPr>
          <w:type w:val="continuous"/>
          <w:pgSz w:w="11907" w:h="16840"/>
          <w:pgMar w:top="1701" w:right="1701" w:bottom="1701" w:left="1985" w:header="709" w:footer="709" w:gutter="0"/>
          <w:cols w:space="0" w:num="1"/>
          <w:rtlGutter w:val="0"/>
          <w:docGrid w:linePitch="360" w:charSpace="0"/>
        </w:sectPr>
      </w:pPr>
    </w:p>
    <w:p>
      <w:pPr>
        <w:spacing w:before="0" w:beforeAutospacing="0" w:after="0" w:afterAutospacing="0" w:line="360" w:lineRule="auto"/>
        <w:jc w:val="both"/>
        <w:rPr>
          <w:rFonts w:ascii="Arial" w:hAnsi="Arial" w:cs="Arial"/>
          <w:sz w:val="22"/>
          <w:szCs w:val="22"/>
        </w:rPr>
      </w:pPr>
    </w:p>
    <w:sectPr>
      <w:type w:val="continuous"/>
      <w:pgSz w:w="11907" w:h="16840"/>
      <w:pgMar w:top="1701" w:right="1701" w:bottom="1701" w:left="1985" w:header="709" w:footer="709" w:gutter="0"/>
      <w:cols w:space="708" w:num="2"/>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6" w:lineRule="auto"/>
      </w:pPr>
      <w:r>
        <w:separator/>
      </w:r>
    </w:p>
  </w:footnote>
  <w:footnote w:type="continuationSeparator" w:id="1">
    <w:p>
      <w:pPr>
        <w:spacing w:before="0" w:after="0" w:line="25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209FD8"/>
    <w:multiLevelType w:val="singleLevel"/>
    <w:tmpl w:val="A0209FD8"/>
    <w:lvl w:ilvl="0" w:tentative="0">
      <w:start w:val="1"/>
      <w:numFmt w:val="decimal"/>
      <w:suff w:val="space"/>
      <w:lvlText w:val="%1."/>
      <w:lvlJc w:val="left"/>
    </w:lvl>
  </w:abstractNum>
  <w:abstractNum w:abstractNumId="1">
    <w:nsid w:val="3C7C2BE4"/>
    <w:multiLevelType w:val="multilevel"/>
    <w:tmpl w:val="3C7C2BE4"/>
    <w:lvl w:ilvl="0" w:tentative="0">
      <w:start w:val="1"/>
      <w:numFmt w:val="lowerLetter"/>
      <w:suff w:val="space"/>
      <w:lvlText w:val="%1."/>
      <w:lvlJc w:val="left"/>
      <w:pPr>
        <w:ind w:left="720" w:hanging="36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3CD159B3"/>
    <w:multiLevelType w:val="multilevel"/>
    <w:tmpl w:val="3CD159B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isplayHorizontalDrawingGridEvery w:val="1"/>
  <w:displayVerticalDrawingGridEvery w:val="1"/>
  <w:characterSpacingControl w:val="doNotCompress"/>
  <w:footnotePr>
    <w:footnote w:id="0"/>
    <w:footnote w:id="1"/>
  </w:footnotePr>
  <w:endnotePr>
    <w:endnote w:id="0"/>
    <w:endnote w:id="1"/>
  </w:endnotePr>
  <w:compat>
    <w:doNotExpandShiftReturn/>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D0A"/>
    <w:rsid w:val="00026945"/>
    <w:rsid w:val="00096EA8"/>
    <w:rsid w:val="00097CB8"/>
    <w:rsid w:val="000C4159"/>
    <w:rsid w:val="00135096"/>
    <w:rsid w:val="00204E67"/>
    <w:rsid w:val="002371D8"/>
    <w:rsid w:val="00266035"/>
    <w:rsid w:val="002B7220"/>
    <w:rsid w:val="002C46D1"/>
    <w:rsid w:val="002C5099"/>
    <w:rsid w:val="002F2344"/>
    <w:rsid w:val="00300F3D"/>
    <w:rsid w:val="00335753"/>
    <w:rsid w:val="00363606"/>
    <w:rsid w:val="00401C10"/>
    <w:rsid w:val="00464EB9"/>
    <w:rsid w:val="00476393"/>
    <w:rsid w:val="004836C4"/>
    <w:rsid w:val="00485C0C"/>
    <w:rsid w:val="004B5EBE"/>
    <w:rsid w:val="00546180"/>
    <w:rsid w:val="005A1771"/>
    <w:rsid w:val="005A5513"/>
    <w:rsid w:val="005F2B68"/>
    <w:rsid w:val="00671B84"/>
    <w:rsid w:val="0068377D"/>
    <w:rsid w:val="0074660B"/>
    <w:rsid w:val="007E1325"/>
    <w:rsid w:val="00834D9E"/>
    <w:rsid w:val="00843B5B"/>
    <w:rsid w:val="008645A7"/>
    <w:rsid w:val="00967026"/>
    <w:rsid w:val="0098642B"/>
    <w:rsid w:val="009F3A05"/>
    <w:rsid w:val="00A40EF1"/>
    <w:rsid w:val="00AB010C"/>
    <w:rsid w:val="00AC4847"/>
    <w:rsid w:val="00AD1D24"/>
    <w:rsid w:val="00AF1D0A"/>
    <w:rsid w:val="00B011C0"/>
    <w:rsid w:val="00B84FC8"/>
    <w:rsid w:val="00BB0705"/>
    <w:rsid w:val="00BD7312"/>
    <w:rsid w:val="00BF5226"/>
    <w:rsid w:val="00C24224"/>
    <w:rsid w:val="00C32DEB"/>
    <w:rsid w:val="00C4319D"/>
    <w:rsid w:val="00CB7DCD"/>
    <w:rsid w:val="00CC1A94"/>
    <w:rsid w:val="00D3198F"/>
    <w:rsid w:val="00D75995"/>
    <w:rsid w:val="00D81249"/>
    <w:rsid w:val="00D86009"/>
    <w:rsid w:val="00DE5CC5"/>
    <w:rsid w:val="00E366C3"/>
    <w:rsid w:val="00EB29B7"/>
    <w:rsid w:val="00EE16A2"/>
    <w:rsid w:val="00EE18E7"/>
    <w:rsid w:val="00F05ED8"/>
    <w:rsid w:val="00F36B00"/>
    <w:rsid w:val="00F46CB0"/>
    <w:rsid w:val="00FB64E6"/>
    <w:rsid w:val="00FC3237"/>
    <w:rsid w:val="17212DBA"/>
    <w:rsid w:val="382F10A6"/>
    <w:rsid w:val="456132BA"/>
    <w:rsid w:val="4F3827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00" w:beforeAutospacing="1" w:after="100" w:afterAutospacing="1" w:line="256" w:lineRule="auto"/>
    </w:pPr>
    <w:rPr>
      <w:rFonts w:ascii="Times New Roman" w:hAnsi="Times New Roman" w:eastAsia="Times New Roman" w:cs="Times New Roman"/>
      <w:sz w:val="24"/>
      <w:szCs w:val="24"/>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pPr>
      <w:keepNext w:val="0"/>
      <w:keepLines w:val="0"/>
      <w:widowControl/>
      <w:suppressLineNumbers w:val="0"/>
      <w:spacing w:before="0" w:beforeAutospacing="0" w:after="200" w:afterAutospacing="0" w:line="276" w:lineRule="auto"/>
      <w:ind w:left="0" w:right="0"/>
    </w:pPr>
    <w:rPr>
      <w:rFonts w:hint="eastAsia" w:ascii="Calibri" w:hAnsi="Calibri" w:cs="Times New Roman"/>
      <w:sz w:val="22"/>
      <w:szCs w:val="22"/>
    </w:rPr>
    <w:tblPr>
      <w:tblCellMar>
        <w:top w:w="0" w:type="dxa"/>
        <w:left w:w="100" w:type="dxa"/>
        <w:bottom w:w="0" w:type="dxa"/>
        <w:right w:w="100" w:type="dxa"/>
      </w:tblCellMar>
    </w:tblPr>
  </w:style>
  <w:style w:type="paragraph" w:styleId="4">
    <w:name w:val="Balloon Text"/>
    <w:basedOn w:val="1"/>
    <w:link w:val="7"/>
    <w:semiHidden/>
    <w:unhideWhenUsed/>
    <w:uiPriority w:val="99"/>
    <w:pPr>
      <w:spacing w:before="0" w:after="0" w:line="240" w:lineRule="auto"/>
    </w:pPr>
    <w:rPr>
      <w:rFonts w:ascii="Tahoma" w:hAnsi="Tahoma" w:cs="Tahoma"/>
      <w:sz w:val="16"/>
      <w:szCs w:val="16"/>
    </w:rPr>
  </w:style>
  <w:style w:type="character" w:styleId="5">
    <w:name w:val="Hyperlink"/>
    <w:basedOn w:val="2"/>
    <w:unhideWhenUsed/>
    <w:uiPriority w:val="99"/>
    <w:rPr>
      <w:color w:val="0000FF" w:themeColor="hyperlink"/>
      <w:u w:val="single"/>
      <w14:textFill>
        <w14:solidFill>
          <w14:schemeClr w14:val="hlink"/>
        </w14:solidFill>
      </w14:textFill>
    </w:rPr>
  </w:style>
  <w:style w:type="paragraph" w:styleId="6">
    <w:name w:val="Normal (Web)"/>
    <w:basedOn w:val="1"/>
    <w:unhideWhenUsed/>
    <w:uiPriority w:val="99"/>
    <w:pPr>
      <w:spacing w:line="240" w:lineRule="auto"/>
    </w:pPr>
  </w:style>
  <w:style w:type="character" w:customStyle="1" w:styleId="7">
    <w:name w:val="Balloon Text Char"/>
    <w:basedOn w:val="2"/>
    <w:link w:val="4"/>
    <w:semiHidden/>
    <w:uiPriority w:val="99"/>
    <w:rPr>
      <w:rFonts w:ascii="Tahoma" w:hAnsi="Tahoma" w:eastAsia="Times New Roman" w:cs="Tahoma"/>
      <w:sz w:val="16"/>
      <w:szCs w:val="16"/>
    </w:rPr>
  </w:style>
  <w:style w:type="character" w:customStyle="1" w:styleId="8">
    <w:name w:val="15"/>
    <w:basedOn w:val="2"/>
    <w:uiPriority w:val="0"/>
    <w:rPr>
      <w:rFonts w:hint="default" w:ascii="Times New Roman" w:hAnsi="Times New Roman" w:cs="Times New Roman"/>
      <w:i/>
      <w:iCs/>
    </w:rPr>
  </w:style>
  <w:style w:type="paragraph" w:styleId="9">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numbering" Target="numbering.xml"/><Relationship Id="rId28" Type="http://schemas.openxmlformats.org/officeDocument/2006/relationships/image" Target="media/image23.jpeg"/><Relationship Id="rId27" Type="http://schemas.openxmlformats.org/officeDocument/2006/relationships/image" Target="media/image22.jpe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2157</Words>
  <Characters>12301</Characters>
  <Lines>102</Lines>
  <Paragraphs>28</Paragraphs>
  <TotalTime>16</TotalTime>
  <ScaleCrop>false</ScaleCrop>
  <LinksUpToDate>false</LinksUpToDate>
  <CharactersWithSpaces>14430</CharactersWithSpaces>
  <Application>WPS Office_12.2.0.13306_F1E327BC-269C-435d-A152-05C5408002CA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2023-08-02T07:38:00Z</dcterms:created>
  <dc:creator>Lenovo</dc:creator>
  <cp:lastModifiedBy>Noni Rahmawati</cp:lastModifiedBy>
  <dcterms:modified xsi:type="dcterms:W3CDTF">2023-12-07T05:15:44Z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12FB1DDE18B84A0687E062DCFEC8ABAC_12</vt:lpwstr>
  </property>
</Properties>
</file>